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204EB" w14:textId="566C9691" w:rsidR="00B85C11" w:rsidRDefault="00B85C11" w:rsidP="00B85C11">
      <w:pPr>
        <w:spacing w:after="0" w:line="240" w:lineRule="auto"/>
        <w:ind w:right="565"/>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p>
    <w:p w14:paraId="3B624B2C" w14:textId="3A4DC626" w:rsidR="00B85C11" w:rsidRDefault="00B85C11" w:rsidP="00B85C11">
      <w:pPr>
        <w:spacing w:after="0" w:line="240" w:lineRule="auto"/>
        <w:ind w:right="-286"/>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85C11">
        <w:rPr>
          <w:rFonts w:ascii="Times New Roman" w:eastAsia="Times New Roman" w:hAnsi="Times New Roman" w:cs="Times New Roman"/>
          <w:sz w:val="20"/>
          <w:szCs w:val="20"/>
          <w:lang w:eastAsia="pl-PL"/>
        </w:rPr>
        <w:t xml:space="preserve">.....................         </w:t>
      </w:r>
    </w:p>
    <w:p w14:paraId="668608D3" w14:textId="43BCE467" w:rsidR="00B85C11" w:rsidRPr="00B85C11" w:rsidRDefault="00B85C11" w:rsidP="00B85C11">
      <w:pPr>
        <w:spacing w:after="0" w:line="240" w:lineRule="auto"/>
        <w:ind w:right="-286"/>
        <w:rPr>
          <w:rFonts w:ascii="Times New Roman" w:eastAsia="Times New Roman" w:hAnsi="Times New Roman" w:cs="Times New Roman"/>
          <w:sz w:val="20"/>
          <w:szCs w:val="20"/>
          <w:lang w:eastAsia="pl-PL"/>
        </w:rPr>
      </w:pPr>
      <w:r w:rsidRPr="00B85C11">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 xml:space="preserve">                                                           </w:t>
      </w:r>
      <w:r w:rsidRPr="00B85C11">
        <w:rPr>
          <w:rFonts w:ascii="Times New Roman" w:eastAsia="Times New Roman" w:hAnsi="Times New Roman" w:cs="Times New Roman"/>
          <w:sz w:val="20"/>
          <w:szCs w:val="20"/>
          <w:lang w:eastAsia="pl-PL"/>
        </w:rPr>
        <w:t>miejscowość,     data</w:t>
      </w:r>
      <w:r>
        <w:rPr>
          <w:rFonts w:ascii="Times New Roman" w:eastAsia="Times New Roman" w:hAnsi="Times New Roman" w:cs="Times New Roman"/>
          <w:sz w:val="20"/>
          <w:szCs w:val="20"/>
          <w:lang w:eastAsia="pl-PL"/>
        </w:rPr>
        <w:t xml:space="preserve">         </w:t>
      </w:r>
      <w:r w:rsidRPr="00B85C11">
        <w:rPr>
          <w:rFonts w:ascii="Times New Roman" w:eastAsia="Times New Roman" w:hAnsi="Times New Roman" w:cs="Times New Roman"/>
          <w:sz w:val="20"/>
          <w:szCs w:val="20"/>
          <w:lang w:eastAsia="pl-PL"/>
        </w:rPr>
        <w:t>.....................................................</w:t>
      </w:r>
    </w:p>
    <w:p w14:paraId="3F0D6330" w14:textId="1BBD2EE6" w:rsidR="00B85C11" w:rsidRPr="00B85C11" w:rsidRDefault="00B85C11" w:rsidP="00B85C11">
      <w:pPr>
        <w:spacing w:after="0" w:line="240" w:lineRule="auto"/>
        <w:rPr>
          <w:rFonts w:ascii="Times New Roman" w:eastAsia="Times New Roman" w:hAnsi="Times New Roman" w:cs="Times New Roman"/>
          <w:sz w:val="20"/>
          <w:szCs w:val="20"/>
          <w:lang w:eastAsia="pl-PL"/>
        </w:rPr>
      </w:pPr>
      <w:r w:rsidRPr="00B85C11">
        <w:rPr>
          <w:rFonts w:ascii="Times New Roman" w:eastAsia="Times New Roman" w:hAnsi="Times New Roman" w:cs="Times New Roman"/>
          <w:sz w:val="20"/>
          <w:szCs w:val="20"/>
          <w:lang w:eastAsia="pl-PL"/>
        </w:rPr>
        <w:t xml:space="preserve">/pieczęć organizatora robót  publicznych/                                                      </w:t>
      </w:r>
    </w:p>
    <w:p w14:paraId="7FA30EC9" w14:textId="77777777" w:rsidR="00B85C11" w:rsidRPr="00B85C11" w:rsidRDefault="00B85C11" w:rsidP="00B85C11">
      <w:pPr>
        <w:spacing w:after="0" w:line="240" w:lineRule="auto"/>
        <w:jc w:val="both"/>
        <w:rPr>
          <w:rFonts w:ascii="Times New Roman" w:eastAsia="Times New Roman" w:hAnsi="Times New Roman" w:cs="Times New Roman"/>
          <w:sz w:val="20"/>
          <w:szCs w:val="20"/>
          <w:lang w:eastAsia="pl-PL"/>
        </w:rPr>
      </w:pPr>
    </w:p>
    <w:p w14:paraId="2D7B39DE" w14:textId="33B86436" w:rsidR="00B85C11" w:rsidRDefault="00B85C11" w:rsidP="00B85C11">
      <w:pPr>
        <w:spacing w:after="0" w:line="240" w:lineRule="auto"/>
        <w:jc w:val="both"/>
        <w:rPr>
          <w:rFonts w:ascii="Times New Roman" w:eastAsia="Times New Roman" w:hAnsi="Times New Roman" w:cs="Times New Roman"/>
          <w:sz w:val="20"/>
          <w:szCs w:val="20"/>
          <w:lang w:eastAsia="pl-PL"/>
        </w:rPr>
      </w:pPr>
    </w:p>
    <w:p w14:paraId="43E934D2" w14:textId="77777777" w:rsidR="007F6C4E" w:rsidRPr="00B85C11" w:rsidRDefault="007F6C4E" w:rsidP="00B85C11">
      <w:pPr>
        <w:spacing w:after="0" w:line="240" w:lineRule="auto"/>
        <w:jc w:val="both"/>
        <w:rPr>
          <w:rFonts w:ascii="Times New Roman" w:eastAsia="Times New Roman" w:hAnsi="Times New Roman" w:cs="Times New Roman"/>
          <w:sz w:val="20"/>
          <w:szCs w:val="20"/>
          <w:lang w:eastAsia="pl-PL"/>
        </w:rPr>
      </w:pPr>
    </w:p>
    <w:p w14:paraId="6B67D56F" w14:textId="77777777" w:rsidR="00B85C11" w:rsidRPr="00B85C11" w:rsidRDefault="00B85C11" w:rsidP="00B85C11">
      <w:pPr>
        <w:spacing w:after="0" w:line="240" w:lineRule="auto"/>
        <w:jc w:val="both"/>
        <w:rPr>
          <w:rFonts w:ascii="Times New Roman" w:eastAsia="Times New Roman" w:hAnsi="Times New Roman" w:cs="Times New Roman"/>
          <w:sz w:val="20"/>
          <w:szCs w:val="20"/>
          <w:lang w:eastAsia="pl-PL"/>
        </w:rPr>
      </w:pPr>
    </w:p>
    <w:p w14:paraId="0973F0B9" w14:textId="77777777" w:rsidR="00B85C11" w:rsidRPr="00B85C11" w:rsidRDefault="00B85C11" w:rsidP="00B85C11">
      <w:pPr>
        <w:spacing w:after="0" w:line="240" w:lineRule="auto"/>
        <w:jc w:val="center"/>
        <w:rPr>
          <w:rFonts w:ascii="Times New Roman" w:eastAsia="Times New Roman" w:hAnsi="Times New Roman" w:cs="Times New Roman"/>
          <w:b/>
          <w:sz w:val="28"/>
          <w:szCs w:val="20"/>
          <w:lang w:eastAsia="pl-PL"/>
        </w:rPr>
      </w:pPr>
      <w:r w:rsidRPr="00B85C11">
        <w:rPr>
          <w:rFonts w:ascii="Times New Roman" w:eastAsia="Times New Roman" w:hAnsi="Times New Roman" w:cs="Times New Roman"/>
          <w:b/>
          <w:sz w:val="28"/>
          <w:szCs w:val="20"/>
          <w:lang w:eastAsia="pl-PL"/>
        </w:rPr>
        <w:t>POWIATOWY URZĄD PRACY</w:t>
      </w:r>
    </w:p>
    <w:p w14:paraId="3FE6A42D" w14:textId="77777777" w:rsidR="00B85C11" w:rsidRPr="00B85C11" w:rsidRDefault="00B85C11" w:rsidP="00B85C11">
      <w:pPr>
        <w:spacing w:after="0" w:line="240" w:lineRule="auto"/>
        <w:jc w:val="center"/>
        <w:rPr>
          <w:rFonts w:ascii="Times New Roman" w:eastAsia="Times New Roman" w:hAnsi="Times New Roman" w:cs="Times New Roman"/>
          <w:b/>
          <w:sz w:val="28"/>
          <w:szCs w:val="20"/>
          <w:lang w:eastAsia="pl-PL"/>
        </w:rPr>
      </w:pPr>
      <w:r w:rsidRPr="00B85C11">
        <w:rPr>
          <w:rFonts w:ascii="Times New Roman" w:eastAsia="Times New Roman" w:hAnsi="Times New Roman" w:cs="Times New Roman"/>
          <w:b/>
          <w:sz w:val="28"/>
          <w:szCs w:val="20"/>
          <w:lang w:eastAsia="pl-PL"/>
        </w:rPr>
        <w:t>w  Ełku</w:t>
      </w:r>
    </w:p>
    <w:p w14:paraId="28A52258" w14:textId="77777777" w:rsidR="00B85C11" w:rsidRPr="00B85C11" w:rsidRDefault="00B85C11" w:rsidP="00B85C11">
      <w:pPr>
        <w:spacing w:after="0" w:line="240" w:lineRule="auto"/>
        <w:jc w:val="right"/>
        <w:rPr>
          <w:rFonts w:ascii="Times New Roman" w:eastAsia="Times New Roman" w:hAnsi="Times New Roman" w:cs="Times New Roman"/>
          <w:sz w:val="20"/>
          <w:szCs w:val="20"/>
          <w:lang w:eastAsia="pl-PL"/>
        </w:rPr>
      </w:pPr>
    </w:p>
    <w:p w14:paraId="6223574B" w14:textId="77777777" w:rsidR="00B85C11" w:rsidRPr="00B85C11" w:rsidRDefault="00B85C11" w:rsidP="00B85C11">
      <w:pPr>
        <w:keepNext/>
        <w:spacing w:after="0" w:line="240" w:lineRule="auto"/>
        <w:jc w:val="center"/>
        <w:outlineLvl w:val="0"/>
        <w:rPr>
          <w:rFonts w:ascii="Times New Roman" w:eastAsia="Times New Roman" w:hAnsi="Times New Roman" w:cs="Times New Roman"/>
          <w:b/>
          <w:sz w:val="28"/>
          <w:szCs w:val="20"/>
          <w:lang w:eastAsia="pl-PL"/>
        </w:rPr>
      </w:pPr>
      <w:r w:rsidRPr="00B85C11">
        <w:rPr>
          <w:rFonts w:ascii="Times New Roman" w:eastAsia="Times New Roman" w:hAnsi="Times New Roman" w:cs="Times New Roman"/>
          <w:b/>
          <w:sz w:val="28"/>
          <w:szCs w:val="20"/>
          <w:lang w:eastAsia="pl-PL"/>
        </w:rPr>
        <w:t>WNIOSEK</w:t>
      </w:r>
    </w:p>
    <w:p w14:paraId="00D8C379" w14:textId="77777777" w:rsidR="00B85C11" w:rsidRPr="00B85C11" w:rsidRDefault="00B85C11" w:rsidP="00B85C11">
      <w:pPr>
        <w:spacing w:after="0" w:line="240" w:lineRule="auto"/>
        <w:jc w:val="center"/>
        <w:rPr>
          <w:rFonts w:ascii="Times New Roman" w:eastAsia="Times New Roman" w:hAnsi="Times New Roman" w:cs="Times New Roman"/>
          <w:sz w:val="28"/>
          <w:szCs w:val="20"/>
          <w:lang w:eastAsia="pl-PL"/>
        </w:rPr>
      </w:pPr>
      <w:r w:rsidRPr="00B85C11">
        <w:rPr>
          <w:rFonts w:ascii="Times New Roman" w:eastAsia="Times New Roman" w:hAnsi="Times New Roman" w:cs="Times New Roman"/>
          <w:b/>
          <w:sz w:val="28"/>
          <w:szCs w:val="20"/>
          <w:lang w:eastAsia="pl-PL"/>
        </w:rPr>
        <w:t>O ORGANIZACJĘ ROBÓT PUBLICZNYCH</w:t>
      </w:r>
    </w:p>
    <w:p w14:paraId="16CFA9AA" w14:textId="77777777" w:rsidR="00B85C11" w:rsidRPr="00B85C11" w:rsidRDefault="00B85C11" w:rsidP="00B85C11">
      <w:pPr>
        <w:spacing w:after="0" w:line="240" w:lineRule="auto"/>
        <w:jc w:val="center"/>
        <w:rPr>
          <w:rFonts w:ascii="Times New Roman" w:eastAsia="Times New Roman" w:hAnsi="Times New Roman" w:cs="Times New Roman"/>
          <w:sz w:val="28"/>
          <w:szCs w:val="20"/>
          <w:u w:val="single"/>
          <w:lang w:eastAsia="pl-PL"/>
        </w:rPr>
      </w:pPr>
      <w:r w:rsidRPr="00B85C11">
        <w:rPr>
          <w:rFonts w:ascii="Times New Roman" w:eastAsia="Times New Roman" w:hAnsi="Times New Roman" w:cs="Times New Roman"/>
          <w:sz w:val="28"/>
          <w:szCs w:val="20"/>
          <w:u w:val="single"/>
          <w:lang w:eastAsia="pl-PL"/>
        </w:rPr>
        <w:t>dla jednostek nie/będących beneficjentami pomocy publicznej</w:t>
      </w:r>
    </w:p>
    <w:p w14:paraId="37AC94C8" w14:textId="77777777" w:rsidR="00B85C11" w:rsidRPr="00B85C11" w:rsidRDefault="00B85C11" w:rsidP="00B85C11">
      <w:pPr>
        <w:spacing w:after="0" w:line="240" w:lineRule="auto"/>
        <w:jc w:val="center"/>
        <w:rPr>
          <w:rFonts w:ascii="Times New Roman" w:eastAsia="Times New Roman" w:hAnsi="Times New Roman" w:cs="Times New Roman"/>
          <w:sz w:val="28"/>
          <w:szCs w:val="20"/>
          <w:lang w:eastAsia="pl-PL"/>
        </w:rPr>
      </w:pPr>
    </w:p>
    <w:p w14:paraId="72D4A092" w14:textId="649C47E2" w:rsidR="00B85C11" w:rsidRDefault="00B85C11" w:rsidP="00B85C11">
      <w:pPr>
        <w:spacing w:after="0" w:line="240" w:lineRule="auto"/>
        <w:jc w:val="both"/>
        <w:rPr>
          <w:rFonts w:ascii="Times New Roman" w:eastAsia="Times New Roman" w:hAnsi="Times New Roman" w:cs="Times New Roman"/>
          <w:sz w:val="24"/>
          <w:szCs w:val="24"/>
          <w:lang w:eastAsia="pl-PL"/>
        </w:rPr>
      </w:pPr>
    </w:p>
    <w:p w14:paraId="5A7EA302" w14:textId="77777777" w:rsidR="007F6C4E" w:rsidRPr="00B85C11" w:rsidRDefault="007F6C4E" w:rsidP="00B85C11">
      <w:pPr>
        <w:spacing w:after="0" w:line="240" w:lineRule="auto"/>
        <w:jc w:val="both"/>
        <w:rPr>
          <w:rFonts w:ascii="Times New Roman" w:eastAsia="Times New Roman" w:hAnsi="Times New Roman" w:cs="Times New Roman"/>
          <w:sz w:val="24"/>
          <w:szCs w:val="24"/>
          <w:lang w:eastAsia="pl-PL"/>
        </w:rPr>
      </w:pPr>
    </w:p>
    <w:p w14:paraId="6220F660" w14:textId="77777777" w:rsidR="00B85C11" w:rsidRPr="00B85C11" w:rsidRDefault="00B85C11" w:rsidP="00B85C11">
      <w:pPr>
        <w:spacing w:after="0" w:line="240" w:lineRule="auto"/>
        <w:jc w:val="both"/>
        <w:rPr>
          <w:rFonts w:ascii="Times New Roman" w:eastAsia="Times New Roman" w:hAnsi="Times New Roman" w:cs="Times New Roman"/>
          <w:sz w:val="24"/>
          <w:szCs w:val="24"/>
          <w:lang w:eastAsia="pl-PL"/>
        </w:rPr>
      </w:pPr>
      <w:r w:rsidRPr="00B85C11">
        <w:rPr>
          <w:rFonts w:ascii="Times New Roman" w:eastAsia="Times New Roman" w:hAnsi="Times New Roman" w:cs="Times New Roman"/>
          <w:sz w:val="24"/>
          <w:szCs w:val="24"/>
          <w:lang w:eastAsia="pl-PL"/>
        </w:rPr>
        <w:t xml:space="preserve">Na zasadach określonych w  art. 57 ustawy  z dnia  20 kwietnia 2004r. o promocji zatrudnienia i instytucjach rynku pracy  </w:t>
      </w:r>
      <w:r w:rsidRPr="00B85C11">
        <w:rPr>
          <w:rFonts w:ascii="Times New Roman" w:eastAsia="Times New Roman" w:hAnsi="Times New Roman" w:cs="Times New Roman"/>
          <w:sz w:val="24"/>
          <w:szCs w:val="20"/>
          <w:lang w:eastAsia="pl-PL"/>
        </w:rPr>
        <w:t xml:space="preserve">(tekst jednolity Dz. U. z 2022r. poz. 690 z </w:t>
      </w:r>
      <w:proofErr w:type="spellStart"/>
      <w:r w:rsidRPr="00B85C11">
        <w:rPr>
          <w:rFonts w:ascii="Times New Roman" w:eastAsia="Times New Roman" w:hAnsi="Times New Roman" w:cs="Times New Roman"/>
          <w:sz w:val="24"/>
          <w:szCs w:val="20"/>
          <w:lang w:eastAsia="pl-PL"/>
        </w:rPr>
        <w:t>późn</w:t>
      </w:r>
      <w:proofErr w:type="spellEnd"/>
      <w:r w:rsidRPr="00B85C11">
        <w:rPr>
          <w:rFonts w:ascii="Times New Roman" w:eastAsia="Times New Roman" w:hAnsi="Times New Roman" w:cs="Times New Roman"/>
          <w:sz w:val="24"/>
          <w:szCs w:val="20"/>
          <w:lang w:eastAsia="pl-PL"/>
        </w:rPr>
        <w:t>. zm.)</w:t>
      </w:r>
      <w:r w:rsidRPr="00B85C11">
        <w:rPr>
          <w:rFonts w:ascii="Times New Roman" w:eastAsia="Times New Roman" w:hAnsi="Times New Roman" w:cs="Times New Roman"/>
          <w:lang w:eastAsia="pl-PL"/>
        </w:rPr>
        <w:t xml:space="preserve">,  </w:t>
      </w:r>
      <w:r w:rsidRPr="00B85C11">
        <w:rPr>
          <w:rFonts w:ascii="Times New Roman" w:eastAsia="Times New Roman" w:hAnsi="Times New Roman" w:cs="Times New Roman"/>
          <w:sz w:val="24"/>
          <w:szCs w:val="24"/>
          <w:lang w:eastAsia="pl-PL"/>
        </w:rPr>
        <w:t>oraz rozporządzeniu Ministra Pracy i Polityki Społecznej z dnia 24 czerwca 2014r. w sprawie organizowania prac interwencyjnych i robót publicznych oraz jednorazowej  refundacji kosztów z tytułu opłaconych składek na ubezpieczenie społeczne (</w:t>
      </w:r>
      <w:r w:rsidRPr="00B85C11">
        <w:rPr>
          <w:rFonts w:ascii="Times New Roman" w:eastAsia="Times New Roman" w:hAnsi="Times New Roman" w:cs="Times New Roman"/>
          <w:bCs/>
          <w:sz w:val="24"/>
          <w:szCs w:val="24"/>
          <w:lang w:eastAsia="pl-PL"/>
        </w:rPr>
        <w:t>Dz. U. z 2014 r., poz. 864</w:t>
      </w:r>
      <w:r w:rsidRPr="00B85C11">
        <w:rPr>
          <w:rFonts w:ascii="Times New Roman" w:eastAsia="Times New Roman" w:hAnsi="Times New Roman" w:cs="Times New Roman"/>
          <w:sz w:val="24"/>
          <w:szCs w:val="24"/>
          <w:lang w:eastAsia="pl-PL"/>
        </w:rPr>
        <w:t>)</w:t>
      </w:r>
    </w:p>
    <w:p w14:paraId="2598AC19" w14:textId="77777777" w:rsidR="00B85C11" w:rsidRPr="00B85C11" w:rsidRDefault="00B85C11" w:rsidP="00B85C11">
      <w:pPr>
        <w:spacing w:after="0" w:line="240" w:lineRule="auto"/>
        <w:jc w:val="both"/>
        <w:rPr>
          <w:rFonts w:ascii="Times New Roman" w:eastAsia="Times New Roman" w:hAnsi="Times New Roman" w:cs="Times New Roman"/>
          <w:sz w:val="24"/>
          <w:szCs w:val="24"/>
          <w:lang w:eastAsia="pl-PL"/>
        </w:rPr>
      </w:pPr>
    </w:p>
    <w:p w14:paraId="6D0F1225" w14:textId="77777777" w:rsidR="00B85C11" w:rsidRPr="00B85C11" w:rsidRDefault="00B85C11" w:rsidP="00B85C11">
      <w:pPr>
        <w:spacing w:after="0" w:line="240" w:lineRule="auto"/>
        <w:rPr>
          <w:rFonts w:ascii="Times New Roman" w:eastAsia="Times New Roman" w:hAnsi="Times New Roman" w:cs="Times New Roman"/>
          <w:sz w:val="24"/>
          <w:szCs w:val="24"/>
          <w:lang w:eastAsia="pl-PL"/>
        </w:rPr>
      </w:pPr>
    </w:p>
    <w:p w14:paraId="76381830" w14:textId="77777777" w:rsidR="00B85C11" w:rsidRPr="00B85C11" w:rsidRDefault="00B85C11" w:rsidP="00B85C11">
      <w:pPr>
        <w:spacing w:after="0" w:line="240" w:lineRule="auto"/>
        <w:rPr>
          <w:rFonts w:ascii="Times New Roman" w:eastAsia="Times New Roman" w:hAnsi="Times New Roman" w:cs="Times New Roman"/>
          <w:b/>
          <w:sz w:val="24"/>
          <w:szCs w:val="20"/>
          <w:lang w:eastAsia="pl-PL"/>
        </w:rPr>
      </w:pPr>
      <w:r w:rsidRPr="00B85C11">
        <w:rPr>
          <w:rFonts w:ascii="Times New Roman" w:eastAsia="Times New Roman" w:hAnsi="Times New Roman" w:cs="Times New Roman"/>
          <w:b/>
          <w:sz w:val="24"/>
          <w:szCs w:val="20"/>
          <w:lang w:eastAsia="pl-PL"/>
        </w:rPr>
        <w:t>I. DANE DOTYCZĄCE ORGANIZATORA ROBÓT PUBLICZNYCH  :</w:t>
      </w:r>
    </w:p>
    <w:p w14:paraId="6104E84A"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p>
    <w:p w14:paraId="14504CA8"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 xml:space="preserve">1. Nazwa organizatora robót publicznych , </w:t>
      </w:r>
      <w:proofErr w:type="spellStart"/>
      <w:r w:rsidRPr="00B85C11">
        <w:rPr>
          <w:rFonts w:ascii="Times New Roman" w:eastAsia="Times New Roman" w:hAnsi="Times New Roman" w:cs="Times New Roman"/>
          <w:sz w:val="24"/>
          <w:szCs w:val="20"/>
          <w:lang w:eastAsia="pl-PL"/>
        </w:rPr>
        <w:t>tel</w:t>
      </w:r>
      <w:proofErr w:type="spellEnd"/>
      <w:r w:rsidRPr="00B85C11">
        <w:rPr>
          <w:rFonts w:ascii="Times New Roman" w:eastAsia="Times New Roman" w:hAnsi="Times New Roman" w:cs="Times New Roman"/>
          <w:sz w:val="24"/>
          <w:szCs w:val="20"/>
          <w:lang w:eastAsia="pl-PL"/>
        </w:rPr>
        <w:t xml:space="preserve"> .…………………….…………………………...</w:t>
      </w:r>
    </w:p>
    <w:p w14:paraId="6799807A"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w:t>
      </w:r>
    </w:p>
    <w:p w14:paraId="06E2B20C"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2.Adres siedziby  i miejsce prowadzenia działalności …………………………………………….……………………………………………………</w:t>
      </w:r>
    </w:p>
    <w:p w14:paraId="41D53526"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w:t>
      </w:r>
    </w:p>
    <w:p w14:paraId="2B64D4E3"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3. NIP..............................................Regon....................................................PKD ......................................................................................................................................................</w:t>
      </w:r>
    </w:p>
    <w:p w14:paraId="5647D963"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4.Nazwa banku i numer konta......................................................................................................</w:t>
      </w:r>
    </w:p>
    <w:p w14:paraId="1D6B8B66"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w:t>
      </w:r>
    </w:p>
    <w:p w14:paraId="41CF9921"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5. Forma organizacyjno-prawna prowadzonej działalności …………………………………………………………………………………………………..</w:t>
      </w:r>
    </w:p>
    <w:p w14:paraId="54324EFE"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6. Rodzaj prowadzonej działalności............................................................................................</w:t>
      </w:r>
    </w:p>
    <w:p w14:paraId="290D5578" w14:textId="7C39F2F6" w:rsidR="00B85C11" w:rsidRPr="00B85C11" w:rsidRDefault="00B85C11" w:rsidP="00B85C11">
      <w:pPr>
        <w:spacing w:after="0" w:line="240" w:lineRule="auto"/>
        <w:ind w:right="139"/>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.............................................................................................................................................data rozpoczęcia..........................................................................................................................</w:t>
      </w:r>
    </w:p>
    <w:p w14:paraId="7F94A558"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04982F7C" w14:textId="77777777" w:rsidR="00B85C11" w:rsidRPr="00B85C11" w:rsidRDefault="00B85C11" w:rsidP="00B85C11">
      <w:pPr>
        <w:keepNext/>
        <w:spacing w:after="0" w:line="240" w:lineRule="auto"/>
        <w:outlineLvl w:val="2"/>
        <w:rPr>
          <w:rFonts w:ascii="Times New Roman" w:eastAsia="Times New Roman" w:hAnsi="Times New Roman" w:cs="Times New Roman"/>
          <w:b/>
          <w:sz w:val="24"/>
          <w:szCs w:val="20"/>
          <w:lang w:eastAsia="pl-PL"/>
        </w:rPr>
      </w:pPr>
      <w:r w:rsidRPr="00B85C11">
        <w:rPr>
          <w:rFonts w:ascii="Times New Roman" w:eastAsia="Times New Roman" w:hAnsi="Times New Roman" w:cs="Times New Roman"/>
          <w:b/>
          <w:sz w:val="24"/>
          <w:szCs w:val="20"/>
          <w:lang w:eastAsia="pl-PL"/>
        </w:rPr>
        <w:t>II. DANE DOTYCZĄCE ORGANIZACJI  PLANOWANYCH ROBÓT PUBLICZNYCH</w:t>
      </w:r>
    </w:p>
    <w:p w14:paraId="5D626E1A"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2426D548" w14:textId="77777777" w:rsidR="00B85C11" w:rsidRPr="00B85C11" w:rsidRDefault="00B85C11" w:rsidP="00B85C11">
      <w:pPr>
        <w:keepNext/>
        <w:spacing w:after="0" w:line="240" w:lineRule="auto"/>
        <w:outlineLvl w:val="1"/>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1.Ilość osób ……………………oraz okres przewidziany do zatrudnienia w ramach robót publicznych..................................................................................................................................</w:t>
      </w:r>
    </w:p>
    <w:p w14:paraId="00D0EBF9"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r w:rsidRPr="00B85C11">
        <w:rPr>
          <w:rFonts w:ascii="Times New Roman" w:eastAsia="Times New Roman" w:hAnsi="Times New Roman" w:cs="Times New Roman"/>
          <w:sz w:val="20"/>
          <w:szCs w:val="20"/>
          <w:lang w:eastAsia="pl-PL"/>
        </w:rPr>
        <w:t>.....................................................................................................................................................................................</w:t>
      </w:r>
    </w:p>
    <w:p w14:paraId="69F96780"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2.Termin i miejsce skierowania bezrobotnych.............................................................................</w:t>
      </w:r>
    </w:p>
    <w:p w14:paraId="2004949C" w14:textId="77777777" w:rsidR="00B85C11" w:rsidRPr="00B85C11" w:rsidRDefault="00B85C11" w:rsidP="00B85C11">
      <w:pPr>
        <w:spacing w:after="0" w:line="240" w:lineRule="auto"/>
        <w:jc w:val="both"/>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w:t>
      </w:r>
    </w:p>
    <w:p w14:paraId="6AC5F452"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3. Miejsce  i rodzaj świadczonej pracy wykonywanej w ramach robót publicznych…………...</w:t>
      </w:r>
    </w:p>
    <w:p w14:paraId="473ACADA"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w:t>
      </w:r>
    </w:p>
    <w:p w14:paraId="0E5D524E" w14:textId="77777777" w:rsidR="007F6C4E" w:rsidRDefault="007F6C4E" w:rsidP="00B85C11">
      <w:pPr>
        <w:spacing w:after="0" w:line="240" w:lineRule="auto"/>
        <w:jc w:val="both"/>
        <w:rPr>
          <w:rFonts w:ascii="Times New Roman" w:eastAsia="Times New Roman" w:hAnsi="Times New Roman" w:cs="Times New Roman"/>
          <w:sz w:val="24"/>
          <w:szCs w:val="20"/>
          <w:lang w:eastAsia="pl-PL"/>
        </w:rPr>
      </w:pPr>
    </w:p>
    <w:p w14:paraId="3584D7C0" w14:textId="474071DF" w:rsidR="00B85C11" w:rsidRPr="00B85C11" w:rsidRDefault="00B85C11" w:rsidP="00B85C11">
      <w:pPr>
        <w:spacing w:after="0" w:line="240" w:lineRule="auto"/>
        <w:jc w:val="both"/>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lastRenderedPageBreak/>
        <w:t>4. Stanowiska                                                                           Wymagane kwalifikacje</w:t>
      </w:r>
    </w:p>
    <w:p w14:paraId="4455B053" w14:textId="77777777" w:rsidR="00B85C11" w:rsidRPr="00B85C11" w:rsidRDefault="00B85C11" w:rsidP="00B85C11">
      <w:pPr>
        <w:spacing w:after="0" w:line="240" w:lineRule="auto"/>
        <w:jc w:val="both"/>
        <w:rPr>
          <w:rFonts w:ascii="Times New Roman" w:eastAsia="Times New Roman" w:hAnsi="Times New Roman" w:cs="Times New Roman"/>
          <w:sz w:val="20"/>
          <w:szCs w:val="20"/>
          <w:lang w:eastAsia="pl-PL"/>
        </w:rPr>
      </w:pPr>
      <w:r w:rsidRPr="00B85C11">
        <w:rPr>
          <w:rFonts w:ascii="Times New Roman" w:eastAsia="Times New Roman" w:hAnsi="Times New Roman" w:cs="Times New Roman"/>
          <w:sz w:val="20"/>
          <w:szCs w:val="20"/>
          <w:lang w:eastAsia="pl-PL"/>
        </w:rPr>
        <w:t>..................................................                                           .......................................................................</w:t>
      </w:r>
    </w:p>
    <w:p w14:paraId="265A363F" w14:textId="2D2B2918" w:rsidR="00B85C11" w:rsidRDefault="00B85C11" w:rsidP="00B85C11">
      <w:pPr>
        <w:spacing w:after="0" w:line="240" w:lineRule="auto"/>
        <w:jc w:val="both"/>
        <w:rPr>
          <w:rFonts w:ascii="Times New Roman" w:eastAsia="Times New Roman" w:hAnsi="Times New Roman" w:cs="Times New Roman"/>
          <w:sz w:val="20"/>
          <w:szCs w:val="20"/>
          <w:lang w:eastAsia="pl-PL"/>
        </w:rPr>
      </w:pPr>
      <w:r w:rsidRPr="00B85C11">
        <w:rPr>
          <w:rFonts w:ascii="Times New Roman" w:eastAsia="Times New Roman" w:hAnsi="Times New Roman" w:cs="Times New Roman"/>
          <w:sz w:val="20"/>
          <w:szCs w:val="20"/>
          <w:lang w:eastAsia="pl-PL"/>
        </w:rPr>
        <w:t xml:space="preserve">.................................................                                            ....................................................................... </w:t>
      </w:r>
    </w:p>
    <w:p w14:paraId="6BD43E61" w14:textId="77777777" w:rsidR="007F6C4E" w:rsidRPr="00B85C11" w:rsidRDefault="007F6C4E" w:rsidP="00B85C11">
      <w:pPr>
        <w:spacing w:after="0" w:line="240" w:lineRule="auto"/>
        <w:jc w:val="both"/>
        <w:rPr>
          <w:rFonts w:ascii="Times New Roman" w:eastAsia="Times New Roman" w:hAnsi="Times New Roman" w:cs="Times New Roman"/>
          <w:sz w:val="20"/>
          <w:szCs w:val="20"/>
          <w:lang w:eastAsia="pl-PL"/>
        </w:rPr>
      </w:pPr>
    </w:p>
    <w:p w14:paraId="403DECC5"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5.Wysokość proponowanego wynagrodzenia  dla skierowanych bezrobotnych..........................</w:t>
      </w:r>
    </w:p>
    <w:p w14:paraId="22B12380"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w:t>
      </w:r>
    </w:p>
    <w:p w14:paraId="00ABA87D" w14:textId="77777777" w:rsidR="00B85C11" w:rsidRPr="00B85C11" w:rsidRDefault="00B85C11" w:rsidP="00B85C11">
      <w:pPr>
        <w:spacing w:after="0" w:line="240" w:lineRule="auto"/>
        <w:jc w:val="both"/>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6.Wysokość proponowanej refundacji z tytułu zatrudnienia skierowanych bezrobotnych........................................................................................................................................................................................................................................................................................</w:t>
      </w:r>
    </w:p>
    <w:p w14:paraId="546B85B9" w14:textId="77777777" w:rsidR="00B85C11" w:rsidRPr="00B85C11" w:rsidRDefault="00B85C11" w:rsidP="00B85C11">
      <w:pPr>
        <w:spacing w:after="0" w:line="240" w:lineRule="auto"/>
        <w:jc w:val="both"/>
        <w:rPr>
          <w:rFonts w:ascii="Times New Roman" w:eastAsia="Times New Roman" w:hAnsi="Times New Roman" w:cs="Times New Roman"/>
          <w:sz w:val="24"/>
          <w:szCs w:val="20"/>
          <w:lang w:eastAsia="pl-PL"/>
        </w:rPr>
      </w:pPr>
    </w:p>
    <w:p w14:paraId="3BF5DA88"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4"/>
          <w:lang w:eastAsia="pl-PL"/>
        </w:rPr>
        <w:t>7. Po zakończeniu robót publicznych zobowiązuje się zatrudnić na podstawie umowy o pracę  w pełnym        wymiarze czasu pracy ................... osobę(-</w:t>
      </w:r>
      <w:proofErr w:type="spellStart"/>
      <w:r w:rsidRPr="00B85C11">
        <w:rPr>
          <w:rFonts w:ascii="Times New Roman" w:eastAsia="Times New Roman" w:hAnsi="Times New Roman" w:cs="Times New Roman"/>
          <w:sz w:val="24"/>
          <w:szCs w:val="24"/>
          <w:lang w:eastAsia="pl-PL"/>
        </w:rPr>
        <w:t>ób</w:t>
      </w:r>
      <w:proofErr w:type="spellEnd"/>
      <w:r w:rsidRPr="00B85C11">
        <w:rPr>
          <w:rFonts w:ascii="Times New Roman" w:eastAsia="Times New Roman" w:hAnsi="Times New Roman" w:cs="Times New Roman"/>
          <w:sz w:val="24"/>
          <w:szCs w:val="24"/>
          <w:lang w:eastAsia="pl-PL"/>
        </w:rPr>
        <w:t>) na czas………………………..</w:t>
      </w:r>
    </w:p>
    <w:p w14:paraId="61CD6DEB"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p>
    <w:p w14:paraId="20FEBA66" w14:textId="77777777" w:rsidR="00B85C11" w:rsidRPr="00B85C11" w:rsidRDefault="00B85C11" w:rsidP="00B85C11">
      <w:pPr>
        <w:spacing w:after="0" w:line="240" w:lineRule="auto"/>
        <w:rPr>
          <w:rFonts w:ascii="Times New Roman" w:eastAsia="Times New Roman" w:hAnsi="Times New Roman" w:cs="Times New Roman"/>
          <w:b/>
          <w:sz w:val="24"/>
          <w:szCs w:val="20"/>
          <w:lang w:eastAsia="pl-PL"/>
        </w:rPr>
      </w:pPr>
      <w:r w:rsidRPr="00B85C11">
        <w:rPr>
          <w:rFonts w:ascii="Times New Roman" w:eastAsia="Times New Roman" w:hAnsi="Times New Roman" w:cs="Times New Roman"/>
          <w:sz w:val="24"/>
          <w:szCs w:val="20"/>
          <w:lang w:eastAsia="pl-PL"/>
        </w:rPr>
        <w:t xml:space="preserve">8. </w:t>
      </w:r>
      <w:r w:rsidRPr="00B85C11">
        <w:rPr>
          <w:rFonts w:ascii="Times New Roman" w:eastAsia="Times New Roman" w:hAnsi="Times New Roman" w:cs="Times New Roman"/>
          <w:b/>
          <w:sz w:val="24"/>
          <w:szCs w:val="20"/>
          <w:lang w:eastAsia="pl-PL"/>
        </w:rPr>
        <w:t xml:space="preserve">Wskazanie pracodawcy oraz adresu jego siedziby  i miejsca prowadzenie działalności o ile organizator robót publicznych nie będzie jednocześnie pracodawcą dla skierowanych bezrobotnych </w:t>
      </w:r>
    </w:p>
    <w:p w14:paraId="67418F5A"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 xml:space="preserve">-Nazwa, </w:t>
      </w:r>
      <w:proofErr w:type="spellStart"/>
      <w:r w:rsidRPr="00B85C11">
        <w:rPr>
          <w:rFonts w:ascii="Times New Roman" w:eastAsia="Times New Roman" w:hAnsi="Times New Roman" w:cs="Times New Roman"/>
          <w:sz w:val="24"/>
          <w:szCs w:val="20"/>
          <w:lang w:eastAsia="pl-PL"/>
        </w:rPr>
        <w:t>tel</w:t>
      </w:r>
      <w:proofErr w:type="spellEnd"/>
      <w:r w:rsidRPr="00B85C11">
        <w:rPr>
          <w:rFonts w:ascii="Times New Roman" w:eastAsia="Times New Roman" w:hAnsi="Times New Roman" w:cs="Times New Roman"/>
          <w:sz w:val="24"/>
          <w:szCs w:val="20"/>
          <w:lang w:eastAsia="pl-PL"/>
        </w:rPr>
        <w:t xml:space="preserve"> ……………………………………………………………………………………</w:t>
      </w:r>
    </w:p>
    <w:p w14:paraId="592567A7"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w:t>
      </w:r>
    </w:p>
    <w:p w14:paraId="0B066A75"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-Adres siedziby  i miejsce prowadzenia działalności …………………………………………………………………………………………………</w:t>
      </w:r>
    </w:p>
    <w:p w14:paraId="102EB67D"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 ……………………………………………………………………………………..</w:t>
      </w:r>
    </w:p>
    <w:p w14:paraId="6B1BA4C9"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 NIP..............................................Regon....................................................PKD .......................................................................................................................................................</w:t>
      </w:r>
    </w:p>
    <w:p w14:paraId="1E8DA8E2"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-Nazwa banku i numer konta..............................................................................................................................................</w:t>
      </w:r>
    </w:p>
    <w:p w14:paraId="3B94B54D"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w:t>
      </w:r>
    </w:p>
    <w:p w14:paraId="52FC2496"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 Forma prawna prowadzonej działalności ……………………………………………………..</w:t>
      </w:r>
    </w:p>
    <w:p w14:paraId="2E1471A0"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p>
    <w:p w14:paraId="6157C683" w14:textId="77777777" w:rsidR="00B85C11" w:rsidRPr="00B85C11" w:rsidRDefault="00B85C11" w:rsidP="00B85C11">
      <w:pPr>
        <w:numPr>
          <w:ilvl w:val="0"/>
          <w:numId w:val="1"/>
        </w:numPr>
        <w:tabs>
          <w:tab w:val="left" w:pos="708"/>
        </w:tabs>
        <w:autoSpaceDE w:val="0"/>
        <w:autoSpaceDN w:val="0"/>
        <w:spacing w:after="0" w:line="480" w:lineRule="auto"/>
        <w:rPr>
          <w:rFonts w:ascii="Times New Roman" w:eastAsia="Times New Roman" w:hAnsi="Times New Roman" w:cs="Times New Roman"/>
          <w:lang w:eastAsia="pl-PL"/>
        </w:rPr>
      </w:pPr>
      <w:r w:rsidRPr="00B85C11">
        <w:rPr>
          <w:rFonts w:ascii="Times New Roman" w:eastAsia="Times New Roman" w:hAnsi="Times New Roman" w:cs="Times New Roman"/>
          <w:sz w:val="24"/>
          <w:szCs w:val="24"/>
          <w:lang w:eastAsia="pl-PL"/>
        </w:rPr>
        <w:t xml:space="preserve">Wniosek  jest składany  na zasadach </w:t>
      </w:r>
      <w:r w:rsidRPr="00B85C11">
        <w:rPr>
          <w:rFonts w:ascii="Times New Roman" w:eastAsia="Times New Roman" w:hAnsi="Times New Roman" w:cs="Times New Roman"/>
          <w:lang w:eastAsia="pl-PL"/>
        </w:rPr>
        <w:t>/ Proszę zaznaczyć właściwe pole/</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8"/>
        <w:gridCol w:w="1006"/>
      </w:tblGrid>
      <w:tr w:rsidR="00B85C11" w:rsidRPr="00B85C11" w14:paraId="580000D9" w14:textId="77777777" w:rsidTr="00F327AD">
        <w:tc>
          <w:tcPr>
            <w:tcW w:w="8329" w:type="dxa"/>
            <w:tcBorders>
              <w:top w:val="single" w:sz="4" w:space="0" w:color="000000"/>
              <w:left w:val="single" w:sz="4" w:space="0" w:color="000000"/>
              <w:bottom w:val="single" w:sz="4" w:space="0" w:color="000000"/>
              <w:right w:val="single" w:sz="4" w:space="0" w:color="000000"/>
            </w:tcBorders>
            <w:hideMark/>
          </w:tcPr>
          <w:p w14:paraId="7F67830D" w14:textId="77777777" w:rsidR="00B85C11" w:rsidRPr="00B85C11" w:rsidRDefault="00B85C11" w:rsidP="00B85C11">
            <w:pPr>
              <w:tabs>
                <w:tab w:val="left" w:pos="708"/>
              </w:tabs>
              <w:autoSpaceDE w:val="0"/>
              <w:autoSpaceDN w:val="0"/>
              <w:spacing w:after="0" w:line="240" w:lineRule="auto"/>
              <w:jc w:val="both"/>
              <w:rPr>
                <w:rFonts w:ascii="Times New Roman" w:eastAsia="Times New Roman" w:hAnsi="Times New Roman" w:cs="Times New Roman"/>
                <w:sz w:val="24"/>
                <w:szCs w:val="24"/>
              </w:rPr>
            </w:pPr>
            <w:r w:rsidRPr="00B85C11">
              <w:rPr>
                <w:rFonts w:ascii="Times New Roman" w:eastAsia="Times New Roman" w:hAnsi="Times New Roman" w:cs="Times New Roman"/>
                <w:sz w:val="24"/>
                <w:szCs w:val="24"/>
              </w:rPr>
              <w:t xml:space="preserve">Pomocy de </w:t>
            </w:r>
            <w:proofErr w:type="spellStart"/>
            <w:r w:rsidRPr="00B85C11">
              <w:rPr>
                <w:rFonts w:ascii="Times New Roman" w:eastAsia="Times New Roman" w:hAnsi="Times New Roman" w:cs="Times New Roman"/>
                <w:sz w:val="24"/>
                <w:szCs w:val="24"/>
              </w:rPr>
              <w:t>minimis</w:t>
            </w:r>
            <w:proofErr w:type="spellEnd"/>
            <w:r w:rsidRPr="00B85C11">
              <w:rPr>
                <w:rFonts w:ascii="Times New Roman" w:eastAsia="Times New Roman" w:hAnsi="Times New Roman" w:cs="Times New Roman"/>
                <w:sz w:val="24"/>
                <w:szCs w:val="24"/>
              </w:rPr>
              <w:t xml:space="preserve"> na zasadach rozporządzenia KE (UE) nr 1407/2013 z dnia 18 grudnia 2013r.(</w:t>
            </w:r>
            <w:proofErr w:type="spellStart"/>
            <w:r w:rsidRPr="00B85C11">
              <w:rPr>
                <w:rFonts w:ascii="Times New Roman" w:eastAsia="Times New Roman" w:hAnsi="Times New Roman" w:cs="Times New Roman"/>
                <w:sz w:val="24"/>
                <w:szCs w:val="24"/>
              </w:rPr>
              <w:t>Dz.Urz</w:t>
            </w:r>
            <w:proofErr w:type="spellEnd"/>
            <w:r w:rsidRPr="00B85C11">
              <w:rPr>
                <w:rFonts w:ascii="Times New Roman" w:eastAsia="Times New Roman" w:hAnsi="Times New Roman" w:cs="Times New Roman"/>
                <w:sz w:val="24"/>
                <w:szCs w:val="24"/>
              </w:rPr>
              <w:t>. UE L 352 z 24.12.2013, str.1)</w:t>
            </w:r>
          </w:p>
        </w:tc>
        <w:tc>
          <w:tcPr>
            <w:tcW w:w="1099" w:type="dxa"/>
            <w:tcBorders>
              <w:top w:val="single" w:sz="4" w:space="0" w:color="000000"/>
              <w:left w:val="single" w:sz="4" w:space="0" w:color="000000"/>
              <w:bottom w:val="single" w:sz="4" w:space="0" w:color="000000"/>
              <w:right w:val="single" w:sz="4" w:space="0" w:color="000000"/>
            </w:tcBorders>
          </w:tcPr>
          <w:p w14:paraId="411B8667" w14:textId="77777777" w:rsidR="00B85C11" w:rsidRPr="00B85C11" w:rsidRDefault="00B85C11" w:rsidP="00B85C11">
            <w:pPr>
              <w:tabs>
                <w:tab w:val="left" w:pos="708"/>
              </w:tabs>
              <w:autoSpaceDE w:val="0"/>
              <w:autoSpaceDN w:val="0"/>
              <w:spacing w:after="0" w:line="480" w:lineRule="auto"/>
              <w:jc w:val="both"/>
              <w:rPr>
                <w:rFonts w:ascii="Times New Roman" w:eastAsia="Times New Roman" w:hAnsi="Times New Roman" w:cs="Times New Roman"/>
                <w:sz w:val="24"/>
                <w:szCs w:val="24"/>
              </w:rPr>
            </w:pPr>
          </w:p>
        </w:tc>
      </w:tr>
      <w:tr w:rsidR="00B85C11" w:rsidRPr="00B85C11" w14:paraId="10E6B9D9" w14:textId="77777777" w:rsidTr="00F327AD">
        <w:tc>
          <w:tcPr>
            <w:tcW w:w="8329" w:type="dxa"/>
            <w:tcBorders>
              <w:top w:val="single" w:sz="4" w:space="0" w:color="000000"/>
              <w:left w:val="single" w:sz="4" w:space="0" w:color="000000"/>
              <w:bottom w:val="single" w:sz="4" w:space="0" w:color="000000"/>
              <w:right w:val="single" w:sz="4" w:space="0" w:color="000000"/>
            </w:tcBorders>
            <w:hideMark/>
          </w:tcPr>
          <w:p w14:paraId="132D6019" w14:textId="77777777" w:rsidR="00B85C11" w:rsidRPr="00B85C11" w:rsidRDefault="00B85C11" w:rsidP="00B85C11">
            <w:pPr>
              <w:tabs>
                <w:tab w:val="left" w:pos="708"/>
              </w:tabs>
              <w:autoSpaceDE w:val="0"/>
              <w:autoSpaceDN w:val="0"/>
              <w:spacing w:after="0" w:line="480" w:lineRule="auto"/>
              <w:jc w:val="both"/>
              <w:rPr>
                <w:rFonts w:ascii="Times New Roman" w:eastAsia="Times New Roman" w:hAnsi="Times New Roman" w:cs="Times New Roman"/>
                <w:sz w:val="24"/>
                <w:szCs w:val="24"/>
              </w:rPr>
            </w:pPr>
            <w:r w:rsidRPr="00B85C11">
              <w:rPr>
                <w:rFonts w:ascii="Times New Roman" w:eastAsia="Times New Roman" w:hAnsi="Times New Roman" w:cs="Times New Roman"/>
                <w:sz w:val="24"/>
                <w:szCs w:val="24"/>
              </w:rPr>
              <w:t>Wsparcia (dla jednostek nie będących beneficjentem pomocy publicznej)</w:t>
            </w:r>
          </w:p>
        </w:tc>
        <w:tc>
          <w:tcPr>
            <w:tcW w:w="1099" w:type="dxa"/>
            <w:tcBorders>
              <w:top w:val="single" w:sz="4" w:space="0" w:color="000000"/>
              <w:left w:val="single" w:sz="4" w:space="0" w:color="000000"/>
              <w:bottom w:val="single" w:sz="4" w:space="0" w:color="000000"/>
              <w:right w:val="single" w:sz="4" w:space="0" w:color="000000"/>
            </w:tcBorders>
          </w:tcPr>
          <w:p w14:paraId="4ECC5BB3" w14:textId="77777777" w:rsidR="00B85C11" w:rsidRPr="00B85C11" w:rsidRDefault="00B85C11" w:rsidP="00B85C11">
            <w:pPr>
              <w:tabs>
                <w:tab w:val="left" w:pos="708"/>
              </w:tabs>
              <w:autoSpaceDE w:val="0"/>
              <w:autoSpaceDN w:val="0"/>
              <w:spacing w:after="0" w:line="480" w:lineRule="auto"/>
              <w:jc w:val="both"/>
              <w:rPr>
                <w:rFonts w:ascii="Times New Roman" w:eastAsia="Times New Roman" w:hAnsi="Times New Roman" w:cs="Times New Roman"/>
                <w:sz w:val="24"/>
                <w:szCs w:val="24"/>
              </w:rPr>
            </w:pPr>
          </w:p>
        </w:tc>
      </w:tr>
    </w:tbl>
    <w:p w14:paraId="7E7468CF" w14:textId="77777777" w:rsidR="00B85C11" w:rsidRPr="00B85C11" w:rsidRDefault="00B85C11" w:rsidP="00B85C11">
      <w:pPr>
        <w:spacing w:after="0" w:line="240" w:lineRule="auto"/>
        <w:jc w:val="both"/>
        <w:rPr>
          <w:rFonts w:ascii="Times New Roman" w:eastAsia="Times New Roman" w:hAnsi="Times New Roman" w:cs="Times New Roman"/>
          <w:sz w:val="24"/>
          <w:szCs w:val="24"/>
          <w:lang w:eastAsia="pl-PL"/>
        </w:rPr>
      </w:pPr>
    </w:p>
    <w:p w14:paraId="52E5C921" w14:textId="77777777" w:rsidR="00B85C11" w:rsidRPr="00B85C11" w:rsidRDefault="00B85C11" w:rsidP="00B85C11">
      <w:pPr>
        <w:spacing w:after="0" w:line="240" w:lineRule="auto"/>
        <w:jc w:val="both"/>
        <w:rPr>
          <w:rFonts w:ascii="Times New Roman" w:eastAsia="Times New Roman" w:hAnsi="Times New Roman" w:cs="Times New Roman"/>
          <w:sz w:val="24"/>
          <w:szCs w:val="20"/>
          <w:lang w:eastAsia="pl-PL"/>
        </w:rPr>
      </w:pPr>
    </w:p>
    <w:p w14:paraId="5461E19C" w14:textId="77777777" w:rsidR="00B85C11" w:rsidRPr="00B85C11" w:rsidRDefault="00B85C11" w:rsidP="00B85C11">
      <w:pPr>
        <w:spacing w:after="0" w:line="240" w:lineRule="auto"/>
        <w:jc w:val="center"/>
        <w:rPr>
          <w:rFonts w:ascii="Times New Roman" w:eastAsia="Times New Roman" w:hAnsi="Times New Roman" w:cs="Times New Roman"/>
          <w:b/>
          <w:sz w:val="24"/>
          <w:szCs w:val="20"/>
          <w:lang w:eastAsia="pl-PL"/>
        </w:rPr>
      </w:pPr>
      <w:r w:rsidRPr="00B85C11">
        <w:rPr>
          <w:rFonts w:ascii="Times New Roman" w:eastAsia="Times New Roman" w:hAnsi="Times New Roman" w:cs="Times New Roman"/>
          <w:b/>
          <w:sz w:val="24"/>
          <w:szCs w:val="20"/>
          <w:lang w:eastAsia="pl-PL"/>
        </w:rPr>
        <w:t>OŚWIADCZAMY ŻE :</w:t>
      </w:r>
    </w:p>
    <w:p w14:paraId="4A1909B8" w14:textId="77777777" w:rsidR="00B85C11" w:rsidRPr="00B85C11" w:rsidRDefault="00B85C11" w:rsidP="00B85C11">
      <w:pPr>
        <w:spacing w:after="0" w:line="240" w:lineRule="auto"/>
        <w:jc w:val="center"/>
        <w:rPr>
          <w:rFonts w:ascii="Times New Roman" w:eastAsia="Times New Roman" w:hAnsi="Times New Roman" w:cs="Times New Roman"/>
          <w:b/>
          <w:sz w:val="24"/>
          <w:szCs w:val="20"/>
          <w:lang w:eastAsia="pl-PL"/>
        </w:rPr>
      </w:pPr>
    </w:p>
    <w:p w14:paraId="3D96AED6" w14:textId="77777777" w:rsidR="00B85C11" w:rsidRPr="00B85C11" w:rsidRDefault="00B85C11" w:rsidP="00B85C11">
      <w:pPr>
        <w:numPr>
          <w:ilvl w:val="0"/>
          <w:numId w:val="2"/>
        </w:numPr>
        <w:autoSpaceDE w:val="0"/>
        <w:autoSpaceDN w:val="0"/>
        <w:adjustRightInd w:val="0"/>
        <w:spacing w:after="0" w:line="240" w:lineRule="auto"/>
        <w:contextualSpacing/>
        <w:jc w:val="both"/>
        <w:rPr>
          <w:rFonts w:ascii="Times New Roman" w:eastAsia="Times New Roman" w:hAnsi="Times New Roman" w:cs="Times New Roman"/>
          <w:iCs/>
          <w:sz w:val="24"/>
          <w:szCs w:val="24"/>
          <w:lang w:eastAsia="pl-PL"/>
        </w:rPr>
      </w:pPr>
      <w:r w:rsidRPr="00B85C11">
        <w:rPr>
          <w:rFonts w:ascii="Times New Roman" w:eastAsia="Times New Roman" w:hAnsi="Times New Roman" w:cs="Times New Roman"/>
          <w:sz w:val="24"/>
          <w:szCs w:val="24"/>
          <w:lang w:eastAsia="pl-PL"/>
        </w:rPr>
        <w:t xml:space="preserve">Jesteśmy /  nie jesteśmy*  beneficjentem pomocy publicznej w rozumieniu ustawy z dnia 30 kwietnia 2004 r. o postępowaniach w sprawach dotyczących pomocy publicznej </w:t>
      </w:r>
      <w:r w:rsidRPr="00B85C11">
        <w:rPr>
          <w:rFonts w:ascii="Times New Roman" w:eastAsia="Times New Roman" w:hAnsi="Times New Roman" w:cs="Times New Roman"/>
          <w:lang w:eastAsia="pl-PL"/>
        </w:rPr>
        <w:t xml:space="preserve"> (tekst jednolity Dz.U. 2018 poz. 362 z </w:t>
      </w:r>
      <w:proofErr w:type="spellStart"/>
      <w:r w:rsidRPr="00B85C11">
        <w:rPr>
          <w:rFonts w:ascii="Times New Roman" w:eastAsia="Times New Roman" w:hAnsi="Times New Roman" w:cs="Times New Roman"/>
          <w:lang w:eastAsia="pl-PL"/>
        </w:rPr>
        <w:t>późn</w:t>
      </w:r>
      <w:proofErr w:type="spellEnd"/>
      <w:r w:rsidRPr="00B85C11">
        <w:rPr>
          <w:rFonts w:ascii="Times New Roman" w:eastAsia="Times New Roman" w:hAnsi="Times New Roman" w:cs="Times New Roman"/>
          <w:lang w:eastAsia="pl-PL"/>
        </w:rPr>
        <w:t>. zm.)</w:t>
      </w:r>
      <w:r w:rsidRPr="00B85C11">
        <w:rPr>
          <w:rFonts w:ascii="Times New Roman" w:eastAsia="Times New Roman" w:hAnsi="Times New Roman" w:cs="Times New Roman"/>
          <w:iCs/>
          <w:sz w:val="24"/>
          <w:szCs w:val="24"/>
          <w:lang w:eastAsia="pl-PL"/>
        </w:rPr>
        <w:t>.</w:t>
      </w:r>
    </w:p>
    <w:p w14:paraId="58BE1D29" w14:textId="77777777" w:rsidR="00B85C11" w:rsidRPr="00B85C11" w:rsidRDefault="00B85C11" w:rsidP="00B85C11">
      <w:pPr>
        <w:widowControl w:val="0"/>
        <w:spacing w:after="0" w:line="240" w:lineRule="auto"/>
        <w:ind w:left="284" w:hanging="284"/>
        <w:jc w:val="both"/>
        <w:rPr>
          <w:rFonts w:ascii="Times New Roman" w:eastAsia="Times New Roman" w:hAnsi="Times New Roman" w:cs="Times New Roman"/>
          <w:lang w:eastAsia="pl-PL"/>
        </w:rPr>
      </w:pPr>
      <w:r w:rsidRPr="00B85C11">
        <w:rPr>
          <w:rFonts w:ascii="Times New Roman" w:eastAsia="Times New Roman" w:hAnsi="Times New Roman" w:cs="Times New Roman"/>
          <w:lang w:eastAsia="pl-PL"/>
        </w:rPr>
        <w:t xml:space="preserve">* Proszę odpowiednie pozostawić </w:t>
      </w:r>
    </w:p>
    <w:p w14:paraId="10718A6F" w14:textId="77777777" w:rsidR="00B85C11" w:rsidRPr="00B85C11" w:rsidRDefault="00B85C11" w:rsidP="00B85C11">
      <w:pPr>
        <w:spacing w:after="0" w:line="240" w:lineRule="auto"/>
        <w:ind w:left="284" w:hanging="284"/>
        <w:jc w:val="both"/>
        <w:rPr>
          <w:rFonts w:ascii="Arial" w:eastAsia="Times New Roman" w:hAnsi="Arial" w:cs="Arial"/>
          <w:sz w:val="24"/>
          <w:szCs w:val="24"/>
          <w:lang w:eastAsia="pl-PL"/>
        </w:rPr>
      </w:pPr>
      <w:r w:rsidRPr="00B85C11">
        <w:rPr>
          <w:rFonts w:ascii="Times New Roman" w:eastAsia="Times New Roman" w:hAnsi="Times New Roman" w:cs="Times New Roman"/>
          <w:sz w:val="24"/>
          <w:szCs w:val="24"/>
          <w:lang w:eastAsia="pl-PL"/>
        </w:rPr>
        <w:t>2. Zalegamy/Nie zalegamy w dniu złożenia wniosku z zapłatą wynagrodzeń pracownikom, należnych składek na ubezpieczenia społeczne, ubezpieczenia zdrowotne, Fundusz Pracy, Fundusz Gwarantowanych Świadczeń Pracowniczych oraz innych danin publicznych.</w:t>
      </w:r>
    </w:p>
    <w:p w14:paraId="6ED8844F" w14:textId="77777777" w:rsidR="00B85C11" w:rsidRPr="00B85C11" w:rsidRDefault="00B85C11" w:rsidP="00B85C11">
      <w:pPr>
        <w:spacing w:after="0" w:line="240" w:lineRule="auto"/>
        <w:ind w:left="284" w:hanging="284"/>
        <w:jc w:val="both"/>
        <w:rPr>
          <w:rFonts w:ascii="Times New Roman" w:eastAsia="Times New Roman" w:hAnsi="Times New Roman" w:cs="Times New Roman"/>
          <w:sz w:val="24"/>
          <w:szCs w:val="20"/>
          <w:lang w:eastAsia="pl-PL"/>
        </w:rPr>
      </w:pPr>
    </w:p>
    <w:p w14:paraId="79C3AC8F" w14:textId="30E1B51D" w:rsidR="0063071B" w:rsidRDefault="00B85C11" w:rsidP="00B85C11">
      <w:pPr>
        <w:spacing w:after="0" w:line="240" w:lineRule="auto"/>
        <w:jc w:val="both"/>
        <w:rPr>
          <w:rFonts w:ascii="Times New Roman" w:eastAsia="Times New Roman" w:hAnsi="Times New Roman" w:cs="Times New Roman"/>
          <w:b/>
          <w:sz w:val="24"/>
          <w:szCs w:val="20"/>
          <w:lang w:eastAsia="pl-PL"/>
        </w:rPr>
      </w:pPr>
      <w:r w:rsidRPr="00B85C11">
        <w:rPr>
          <w:rFonts w:ascii="Times New Roman" w:eastAsia="Times New Roman" w:hAnsi="Times New Roman" w:cs="Times New Roman"/>
          <w:b/>
          <w:sz w:val="24"/>
          <w:szCs w:val="20"/>
          <w:lang w:eastAsia="pl-PL"/>
        </w:rPr>
        <w:t>Świadomi odpowiedzialności karnej za składanie nieprawdziwych danych  ( art.233 k.k.) oświadczamy , że dane zawarte w niniejszym wniosku są zgodne z prawdą .</w:t>
      </w:r>
    </w:p>
    <w:p w14:paraId="5DEDF8D8" w14:textId="77777777" w:rsidR="00F332F4" w:rsidRDefault="00F332F4" w:rsidP="00B85C11">
      <w:pPr>
        <w:spacing w:after="0" w:line="240" w:lineRule="auto"/>
        <w:jc w:val="both"/>
        <w:rPr>
          <w:rFonts w:ascii="Times New Roman" w:eastAsia="Times New Roman" w:hAnsi="Times New Roman" w:cs="Times New Roman"/>
          <w:sz w:val="24"/>
          <w:szCs w:val="20"/>
          <w:lang w:eastAsia="pl-PL"/>
        </w:rPr>
      </w:pPr>
    </w:p>
    <w:p w14:paraId="4A6788A8" w14:textId="00F2807C" w:rsidR="00F332F4" w:rsidRDefault="00F332F4" w:rsidP="00F332F4">
      <w:pPr>
        <w:autoSpaceDE w:val="0"/>
        <w:autoSpaceDN w:val="0"/>
        <w:adjustRightInd w:val="0"/>
        <w:jc w:val="both"/>
        <w:rPr>
          <w:iCs/>
        </w:rPr>
      </w:pPr>
    </w:p>
    <w:p w14:paraId="5E0C7145" w14:textId="77777777" w:rsidR="00F332F4" w:rsidRPr="00F332F4" w:rsidRDefault="00F332F4" w:rsidP="00F332F4">
      <w:pPr>
        <w:spacing w:after="0" w:line="240" w:lineRule="auto"/>
        <w:jc w:val="both"/>
        <w:rPr>
          <w:rFonts w:ascii="Times New Roman" w:eastAsia="Times New Roman" w:hAnsi="Times New Roman" w:cs="Times New Roman"/>
          <w:sz w:val="24"/>
          <w:szCs w:val="20"/>
          <w:lang w:eastAsia="pl-PL"/>
        </w:rPr>
      </w:pPr>
    </w:p>
    <w:p w14:paraId="1E624926" w14:textId="77777777" w:rsidR="00F332F4" w:rsidRPr="00F332F4" w:rsidRDefault="00F332F4" w:rsidP="00F332F4">
      <w:pPr>
        <w:autoSpaceDE w:val="0"/>
        <w:autoSpaceDN w:val="0"/>
        <w:adjustRightInd w:val="0"/>
        <w:spacing w:after="0" w:line="240" w:lineRule="auto"/>
        <w:jc w:val="both"/>
        <w:rPr>
          <w:rFonts w:ascii="Times New Roman" w:eastAsia="Times New Roman" w:hAnsi="Times New Roman" w:cs="Times New Roman"/>
          <w:b/>
          <w:bCs/>
          <w:iCs/>
          <w:lang w:eastAsia="pl-PL"/>
        </w:rPr>
      </w:pPr>
      <w:r w:rsidRPr="00F332F4">
        <w:rPr>
          <w:rFonts w:ascii="Times New Roman" w:eastAsia="Times New Roman" w:hAnsi="Times New Roman" w:cs="Times New Roman"/>
          <w:b/>
          <w:bCs/>
          <w:iCs/>
          <w:lang w:eastAsia="pl-PL"/>
        </w:rPr>
        <w:lastRenderedPageBreak/>
        <w:t>Przetwarzanie danych osobowych</w:t>
      </w:r>
    </w:p>
    <w:p w14:paraId="7237B44A" w14:textId="77777777" w:rsidR="00F332F4" w:rsidRDefault="00F332F4" w:rsidP="00F332F4">
      <w:pPr>
        <w:autoSpaceDE w:val="0"/>
        <w:autoSpaceDN w:val="0"/>
        <w:adjustRightInd w:val="0"/>
        <w:jc w:val="both"/>
        <w:rPr>
          <w:iCs/>
        </w:rPr>
      </w:pPr>
    </w:p>
    <w:p w14:paraId="58B925C9" w14:textId="43C07C26" w:rsidR="00F332F4" w:rsidRDefault="00F332F4" w:rsidP="00F332F4">
      <w:pPr>
        <w:autoSpaceDE w:val="0"/>
        <w:autoSpaceDN w:val="0"/>
        <w:adjustRightInd w:val="0"/>
        <w:jc w:val="both"/>
        <w:rPr>
          <w:iCs/>
        </w:rPr>
      </w:pPr>
      <w:r>
        <w:rPr>
          <w:iCs/>
        </w:rPr>
        <w:t>Podane informacje o przedsiębiorcy i/lub o jego przedstawicielach przetwarzane będą przez Powiatowy Urząd Pracy w Ełku jako administratora danych osobowych w celu rozpatrzenia złożonego wniosku i podjęcia decyzji o udzieleniu pomocy ze środków publicznych.</w:t>
      </w:r>
    </w:p>
    <w:p w14:paraId="51EB6BE1" w14:textId="77777777" w:rsidR="00F332F4" w:rsidRDefault="00F332F4" w:rsidP="00F332F4">
      <w:pPr>
        <w:autoSpaceDE w:val="0"/>
        <w:autoSpaceDN w:val="0"/>
        <w:adjustRightInd w:val="0"/>
        <w:jc w:val="both"/>
        <w:rPr>
          <w:iCs/>
        </w:rPr>
      </w:pPr>
      <w:r>
        <w:rPr>
          <w:iCs/>
        </w:rPr>
        <w:t xml:space="preserve">Podanie danych jest obowiązkowe, a ich przetwarzanie realizowane jest w szczególności w celu spełnienia obowiązku prawnego nałożonego na Urząd ustawą o promocji zatrudnienia i instytucjach rynku pracy. </w:t>
      </w:r>
    </w:p>
    <w:p w14:paraId="4F968B1A" w14:textId="77777777" w:rsidR="00F332F4" w:rsidRDefault="00F332F4" w:rsidP="00F332F4">
      <w:pPr>
        <w:autoSpaceDE w:val="0"/>
        <w:autoSpaceDN w:val="0"/>
        <w:adjustRightInd w:val="0"/>
        <w:jc w:val="both"/>
        <w:rPr>
          <w:iCs/>
        </w:rPr>
      </w:pPr>
      <w:r>
        <w:rPr>
          <w:iCs/>
        </w:rPr>
        <w:t>W związku z przetwarzaniem przysługują Państwu prawo do dostępu do swoich danych osobowych, żądania ich sprostowania oraz ograniczenia ich przetwarzania, mają Państwo także prawo do wyrażenia sprzeciwu wobec ich przetwarzania. Przysługuje Państwu również prawo wniesienia skargi do Prezesa Urzędu Ochrony Danych Osobowych.</w:t>
      </w:r>
    </w:p>
    <w:p w14:paraId="5D6341A8" w14:textId="77777777" w:rsidR="00F332F4" w:rsidRDefault="00F332F4" w:rsidP="00F332F4">
      <w:pPr>
        <w:autoSpaceDE w:val="0"/>
        <w:autoSpaceDN w:val="0"/>
        <w:adjustRightInd w:val="0"/>
        <w:jc w:val="both"/>
        <w:rPr>
          <w:iCs/>
        </w:rPr>
      </w:pPr>
      <w:r>
        <w:rPr>
          <w:iCs/>
        </w:rPr>
        <w:t xml:space="preserve">Szczegółowe zasady przetwarzania danych osobowych znajdują się na stronie </w:t>
      </w:r>
      <w:hyperlink r:id="rId7" w:history="1">
        <w:r>
          <w:rPr>
            <w:rStyle w:val="Hipercze"/>
            <w:iCs/>
          </w:rPr>
          <w:t>https://elk.praca.gov.pl/urzad/ochrona-danych-osobowych</w:t>
        </w:r>
      </w:hyperlink>
      <w:r>
        <w:rPr>
          <w:iCs/>
        </w:rPr>
        <w:t xml:space="preserve"> lub są dostępne w siedzibie Urzędu.</w:t>
      </w:r>
    </w:p>
    <w:p w14:paraId="085B9427" w14:textId="77777777" w:rsidR="00F332F4" w:rsidRDefault="00F332F4" w:rsidP="00F332F4">
      <w:pPr>
        <w:jc w:val="both"/>
        <w:rPr>
          <w:sz w:val="24"/>
        </w:rPr>
      </w:pPr>
    </w:p>
    <w:p w14:paraId="3C4F62E7" w14:textId="77777777" w:rsidR="00F332F4" w:rsidRDefault="00F332F4" w:rsidP="00F332F4">
      <w:pPr>
        <w:jc w:val="both"/>
        <w:rPr>
          <w:sz w:val="24"/>
        </w:rPr>
      </w:pPr>
    </w:p>
    <w:p w14:paraId="4C91FD60" w14:textId="77777777" w:rsidR="00F332F4" w:rsidRDefault="00F332F4" w:rsidP="00F332F4">
      <w:pPr>
        <w:jc w:val="both"/>
        <w:rPr>
          <w:sz w:val="24"/>
        </w:rPr>
      </w:pPr>
      <w:r>
        <w:rPr>
          <w:sz w:val="24"/>
        </w:rPr>
        <w:t>Data................                                                                                                    .........................................</w:t>
      </w:r>
    </w:p>
    <w:p w14:paraId="17B23454" w14:textId="77777777" w:rsidR="00F332F4" w:rsidRDefault="00F332F4" w:rsidP="00F332F4">
      <w:pPr>
        <w:jc w:val="both"/>
        <w:rPr>
          <w:sz w:val="24"/>
        </w:rPr>
      </w:pPr>
      <w:r>
        <w:rPr>
          <w:sz w:val="24"/>
        </w:rPr>
        <w:t xml:space="preserve">                                                                                                             /podpis , pieczęć imienna/ </w:t>
      </w:r>
    </w:p>
    <w:p w14:paraId="5C78D3D4" w14:textId="77777777" w:rsidR="00B85C11" w:rsidRPr="00B85C11" w:rsidRDefault="00B85C11" w:rsidP="00B85C11">
      <w:pPr>
        <w:spacing w:after="0" w:line="240" w:lineRule="auto"/>
        <w:jc w:val="both"/>
        <w:rPr>
          <w:rFonts w:ascii="Times New Roman" w:eastAsia="Times New Roman" w:hAnsi="Times New Roman" w:cs="Times New Roman"/>
          <w:sz w:val="24"/>
          <w:szCs w:val="20"/>
          <w:lang w:eastAsia="pl-PL"/>
        </w:rPr>
      </w:pPr>
    </w:p>
    <w:p w14:paraId="22634F4C" w14:textId="2A037098" w:rsidR="00B85C11" w:rsidRDefault="00B85C11" w:rsidP="00B85C11">
      <w:pPr>
        <w:widowControl w:val="0"/>
        <w:spacing w:after="0" w:line="240" w:lineRule="auto"/>
        <w:ind w:left="284"/>
        <w:jc w:val="center"/>
        <w:rPr>
          <w:rFonts w:ascii="Times New Roman" w:eastAsia="Times New Roman" w:hAnsi="Times New Roman" w:cs="Times New Roman"/>
          <w:b/>
          <w:u w:val="single"/>
          <w:lang w:eastAsia="pl-PL"/>
        </w:rPr>
      </w:pPr>
    </w:p>
    <w:p w14:paraId="6103369B" w14:textId="77777777" w:rsidR="0063071B" w:rsidRPr="00B85C11" w:rsidRDefault="0063071B" w:rsidP="00B85C11">
      <w:pPr>
        <w:widowControl w:val="0"/>
        <w:spacing w:after="0" w:line="240" w:lineRule="auto"/>
        <w:ind w:left="284"/>
        <w:jc w:val="center"/>
        <w:rPr>
          <w:rFonts w:ascii="Times New Roman" w:eastAsia="Times New Roman" w:hAnsi="Times New Roman" w:cs="Times New Roman"/>
          <w:b/>
          <w:u w:val="single"/>
          <w:lang w:eastAsia="pl-PL"/>
        </w:rPr>
      </w:pPr>
    </w:p>
    <w:p w14:paraId="56E5E3EF" w14:textId="77777777" w:rsidR="00B85C11" w:rsidRPr="00B85C11" w:rsidRDefault="00B85C11" w:rsidP="00B85C11">
      <w:pPr>
        <w:widowControl w:val="0"/>
        <w:spacing w:after="0" w:line="240" w:lineRule="auto"/>
        <w:ind w:left="284"/>
        <w:jc w:val="center"/>
        <w:rPr>
          <w:rFonts w:ascii="Times New Roman" w:eastAsia="Times New Roman" w:hAnsi="Times New Roman" w:cs="Times New Roman"/>
          <w:b/>
          <w:u w:val="single"/>
          <w:lang w:eastAsia="pl-PL"/>
        </w:rPr>
      </w:pPr>
      <w:r w:rsidRPr="00B85C11">
        <w:rPr>
          <w:rFonts w:ascii="Times New Roman" w:eastAsia="Times New Roman" w:hAnsi="Times New Roman" w:cs="Times New Roman"/>
          <w:b/>
          <w:u w:val="single"/>
          <w:lang w:eastAsia="pl-PL"/>
        </w:rPr>
        <w:t xml:space="preserve">Wskazany Pracodawca, beneficjent pomocy publicznej do wniosku dołącza </w:t>
      </w:r>
    </w:p>
    <w:p w14:paraId="4C66330C" w14:textId="77777777" w:rsidR="00B85C11" w:rsidRPr="00B85C11" w:rsidRDefault="00B85C11" w:rsidP="00B85C11">
      <w:pPr>
        <w:widowControl w:val="0"/>
        <w:spacing w:after="0" w:line="240" w:lineRule="auto"/>
        <w:ind w:left="284"/>
        <w:jc w:val="center"/>
        <w:rPr>
          <w:rFonts w:ascii="Times New Roman" w:eastAsia="Times New Roman" w:hAnsi="Times New Roman" w:cs="Times New Roman"/>
          <w:b/>
          <w:u w:val="single"/>
          <w:lang w:eastAsia="pl-PL"/>
        </w:rPr>
      </w:pPr>
      <w:r w:rsidRPr="00B85C11">
        <w:rPr>
          <w:rFonts w:ascii="Times New Roman" w:eastAsia="Times New Roman" w:hAnsi="Times New Roman" w:cs="Times New Roman"/>
          <w:b/>
          <w:u w:val="single"/>
          <w:lang w:eastAsia="pl-PL"/>
        </w:rPr>
        <w:t>załączniki</w:t>
      </w:r>
    </w:p>
    <w:p w14:paraId="07C12A6E" w14:textId="77777777" w:rsidR="00B85C11" w:rsidRPr="00B85C11" w:rsidRDefault="00B85C11" w:rsidP="00B85C11">
      <w:pPr>
        <w:spacing w:after="0" w:line="240" w:lineRule="auto"/>
        <w:jc w:val="both"/>
        <w:rPr>
          <w:rFonts w:ascii="Times New Roman" w:eastAsia="Times New Roman" w:hAnsi="Times New Roman" w:cs="Times New Roman"/>
          <w:sz w:val="24"/>
          <w:szCs w:val="20"/>
          <w:lang w:eastAsia="pl-PL"/>
        </w:rPr>
      </w:pPr>
    </w:p>
    <w:p w14:paraId="188573FD" w14:textId="77777777" w:rsidR="00B85C11" w:rsidRPr="00B85C11" w:rsidRDefault="00B85C11" w:rsidP="00B85C11">
      <w:pPr>
        <w:widowControl w:val="0"/>
        <w:spacing w:after="0" w:line="240" w:lineRule="auto"/>
        <w:rPr>
          <w:rFonts w:ascii="Times New Roman" w:eastAsia="Times New Roman" w:hAnsi="Times New Roman" w:cs="Times New Roman"/>
          <w:u w:val="single"/>
          <w:lang w:eastAsia="pl-PL"/>
        </w:rPr>
      </w:pPr>
      <w:r w:rsidRPr="00B85C11">
        <w:rPr>
          <w:rFonts w:ascii="Times New Roman" w:eastAsia="Times New Roman" w:hAnsi="Times New Roman" w:cs="Times New Roman"/>
          <w:u w:val="single"/>
          <w:lang w:eastAsia="pl-PL"/>
        </w:rPr>
        <w:t>ZAŁĄCZNIKI:</w:t>
      </w:r>
    </w:p>
    <w:p w14:paraId="52BF62F6" w14:textId="77777777" w:rsidR="00B85C11" w:rsidRPr="00B85C11" w:rsidRDefault="00B85C11" w:rsidP="00B85C11">
      <w:pPr>
        <w:widowControl w:val="0"/>
        <w:spacing w:after="0" w:line="240" w:lineRule="auto"/>
        <w:jc w:val="center"/>
        <w:rPr>
          <w:rFonts w:ascii="Times New Roman" w:eastAsia="Times New Roman" w:hAnsi="Times New Roman" w:cs="Times New Roman"/>
          <w:u w:val="single"/>
          <w:lang w:eastAsia="pl-PL"/>
        </w:rPr>
      </w:pPr>
    </w:p>
    <w:p w14:paraId="13445E19" w14:textId="77777777" w:rsidR="00B85C11" w:rsidRPr="00B85C11" w:rsidRDefault="00B85C11" w:rsidP="00B85C11">
      <w:pPr>
        <w:numPr>
          <w:ilvl w:val="0"/>
          <w:numId w:val="3"/>
        </w:numPr>
        <w:spacing w:after="0" w:line="240" w:lineRule="auto"/>
        <w:jc w:val="both"/>
        <w:rPr>
          <w:rFonts w:ascii="Times New Roman" w:eastAsia="Times New Roman" w:hAnsi="Times New Roman" w:cs="Times New Roman"/>
          <w:u w:val="single"/>
          <w:lang w:eastAsia="pl-PL"/>
        </w:rPr>
      </w:pPr>
      <w:r w:rsidRPr="00B85C11">
        <w:rPr>
          <w:rFonts w:ascii="Times New Roman" w:eastAsia="Times New Roman" w:hAnsi="Times New Roman" w:cs="Times New Roman"/>
          <w:lang w:eastAsia="pl-PL"/>
        </w:rPr>
        <w:t>Beneficjenci pomocy publicznej do wniosku dołączają:</w:t>
      </w:r>
    </w:p>
    <w:p w14:paraId="40DA99AF" w14:textId="77777777" w:rsidR="00B85C11" w:rsidRPr="00B85C11" w:rsidRDefault="00B85C11" w:rsidP="00B85C11">
      <w:pPr>
        <w:numPr>
          <w:ilvl w:val="0"/>
          <w:numId w:val="4"/>
        </w:numPr>
        <w:spacing w:after="0" w:line="240" w:lineRule="auto"/>
        <w:jc w:val="both"/>
        <w:rPr>
          <w:rFonts w:ascii="Times New Roman" w:eastAsia="Times New Roman" w:hAnsi="Times New Roman" w:cs="Times New Roman"/>
          <w:u w:val="single"/>
          <w:lang w:eastAsia="pl-PL"/>
        </w:rPr>
      </w:pPr>
      <w:r w:rsidRPr="00B85C11">
        <w:rPr>
          <w:rFonts w:ascii="Times New Roman" w:eastAsia="Times New Roman" w:hAnsi="Times New Roman" w:cs="Times New Roman"/>
          <w:lang w:eastAsia="pl-PL"/>
        </w:rPr>
        <w:t xml:space="preserve">oświadczenie o otrzymaniu/nie otrzymaniu pomocy de </w:t>
      </w:r>
      <w:proofErr w:type="spellStart"/>
      <w:r w:rsidRPr="00B85C11">
        <w:rPr>
          <w:rFonts w:ascii="Times New Roman" w:eastAsia="Times New Roman" w:hAnsi="Times New Roman" w:cs="Times New Roman"/>
          <w:lang w:eastAsia="pl-PL"/>
        </w:rPr>
        <w:t>minimis</w:t>
      </w:r>
      <w:proofErr w:type="spellEnd"/>
      <w:r w:rsidRPr="00B85C11">
        <w:rPr>
          <w:rFonts w:ascii="Times New Roman" w:eastAsia="Times New Roman" w:hAnsi="Times New Roman" w:cs="Times New Roman"/>
          <w:lang w:eastAsia="pl-PL"/>
        </w:rPr>
        <w:t>,</w:t>
      </w:r>
    </w:p>
    <w:p w14:paraId="1D4695AF" w14:textId="77777777" w:rsidR="00B85C11" w:rsidRPr="00B85C11" w:rsidRDefault="00B85C11" w:rsidP="00B85C11">
      <w:pPr>
        <w:numPr>
          <w:ilvl w:val="0"/>
          <w:numId w:val="4"/>
        </w:numPr>
        <w:spacing w:after="0" w:line="240" w:lineRule="auto"/>
        <w:jc w:val="both"/>
        <w:rPr>
          <w:rFonts w:ascii="Times New Roman" w:eastAsia="Times New Roman" w:hAnsi="Times New Roman" w:cs="Times New Roman"/>
          <w:u w:val="single"/>
          <w:lang w:eastAsia="pl-PL"/>
        </w:rPr>
      </w:pPr>
      <w:r w:rsidRPr="00B85C11">
        <w:rPr>
          <w:rFonts w:ascii="Times New Roman" w:eastAsia="Times New Roman" w:hAnsi="Times New Roman" w:cs="Times New Roman"/>
          <w:lang w:eastAsia="pl-PL"/>
        </w:rPr>
        <w:t xml:space="preserve">formularz informacji przedstawianych przy ubieganiu się o pomoc de </w:t>
      </w:r>
      <w:proofErr w:type="spellStart"/>
      <w:r w:rsidRPr="00B85C11">
        <w:rPr>
          <w:rFonts w:ascii="Times New Roman" w:eastAsia="Times New Roman" w:hAnsi="Times New Roman" w:cs="Times New Roman"/>
          <w:lang w:eastAsia="pl-PL"/>
        </w:rPr>
        <w:t>minimis</w:t>
      </w:r>
      <w:proofErr w:type="spellEnd"/>
      <w:r w:rsidRPr="00B85C11">
        <w:rPr>
          <w:rFonts w:ascii="Times New Roman" w:eastAsia="Times New Roman" w:hAnsi="Times New Roman" w:cs="Times New Roman"/>
          <w:lang w:eastAsia="pl-PL"/>
        </w:rPr>
        <w:t>.</w:t>
      </w:r>
    </w:p>
    <w:p w14:paraId="37E91C83"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04F7A170"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2AF902FB"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2DF420FD"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09A26088"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355DF3FC"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7065D553"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0DB5B5A2"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0F05D1A9"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6D48F0A5"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2244E93F"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48B4E0BD"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5E1E9E1B"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57A45DC7"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57AE91AE"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5F1799C0"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2730F0D6" w14:textId="0D70521C" w:rsidR="00B85C11" w:rsidRDefault="00B85C11" w:rsidP="00B85C11">
      <w:pPr>
        <w:spacing w:after="0" w:line="240" w:lineRule="auto"/>
        <w:ind w:left="283"/>
        <w:jc w:val="both"/>
        <w:rPr>
          <w:rFonts w:ascii="Times New Roman" w:eastAsia="Times New Roman" w:hAnsi="Times New Roman" w:cs="Times New Roman"/>
          <w:u w:val="single"/>
          <w:lang w:eastAsia="pl-PL"/>
        </w:rPr>
      </w:pPr>
    </w:p>
    <w:p w14:paraId="290AB545" w14:textId="77777777" w:rsidR="00F332F4" w:rsidRPr="00B85C11" w:rsidRDefault="00F332F4" w:rsidP="00B85C11">
      <w:pPr>
        <w:spacing w:after="0" w:line="240" w:lineRule="auto"/>
        <w:ind w:left="283"/>
        <w:jc w:val="both"/>
        <w:rPr>
          <w:rFonts w:ascii="Times New Roman" w:eastAsia="Times New Roman" w:hAnsi="Times New Roman" w:cs="Times New Roman"/>
          <w:u w:val="single"/>
          <w:lang w:eastAsia="pl-PL"/>
        </w:rPr>
      </w:pPr>
    </w:p>
    <w:p w14:paraId="4CCECAFC"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39FCA46D"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2C3CBECB" w14:textId="77777777" w:rsidR="00B85C11" w:rsidRPr="00B85C11" w:rsidRDefault="00B85C11" w:rsidP="00B85C11">
      <w:pPr>
        <w:spacing w:after="0" w:line="240" w:lineRule="auto"/>
        <w:jc w:val="center"/>
        <w:rPr>
          <w:rFonts w:ascii="Times New Roman" w:eastAsia="Times New Roman" w:hAnsi="Times New Roman" w:cs="Times New Roman"/>
          <w:lang w:eastAsia="pl-PL"/>
        </w:rPr>
      </w:pPr>
      <w:r w:rsidRPr="00B85C11">
        <w:rPr>
          <w:rFonts w:ascii="Times New Roman" w:eastAsia="Times New Roman" w:hAnsi="Times New Roman" w:cs="Times New Roman"/>
          <w:lang w:eastAsia="pl-PL"/>
        </w:rPr>
        <w:lastRenderedPageBreak/>
        <w:t>OŚWIADCZAM ŻE :</w:t>
      </w:r>
    </w:p>
    <w:p w14:paraId="31703961"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39560A97" w14:textId="77777777" w:rsidR="00B85C11" w:rsidRPr="00B85C11" w:rsidRDefault="00B85C11" w:rsidP="00B85C11">
      <w:pPr>
        <w:spacing w:after="0" w:line="240" w:lineRule="auto"/>
        <w:jc w:val="both"/>
        <w:rPr>
          <w:rFonts w:ascii="Times New Roman" w:eastAsia="Times New Roman" w:hAnsi="Times New Roman" w:cs="Times New Roman"/>
          <w:lang w:eastAsia="pl-PL"/>
        </w:rPr>
      </w:pPr>
      <w:r w:rsidRPr="00B85C11">
        <w:rPr>
          <w:rFonts w:ascii="Times New Roman" w:eastAsia="Times New Roman" w:hAnsi="Times New Roman" w:cs="Times New Roman"/>
          <w:lang w:eastAsia="pl-PL"/>
        </w:rPr>
        <w:t xml:space="preserve">● nie toczy się wobec mnie postępowanie upadłościowe ani likwidacyjne oraz nie został złożony, a także nie przewiduję złożenia wniosku o otwarcie postępowania upadłościowego ani likwidacyjnego; </w:t>
      </w:r>
    </w:p>
    <w:p w14:paraId="34E12038"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3B9DC442" w14:textId="77777777" w:rsidR="00B85C11" w:rsidRPr="00B85C11" w:rsidRDefault="00B85C11" w:rsidP="00B85C11">
      <w:pPr>
        <w:spacing w:after="0" w:line="240" w:lineRule="auto"/>
        <w:jc w:val="both"/>
        <w:rPr>
          <w:rFonts w:ascii="Times New Roman" w:eastAsia="Times New Roman" w:hAnsi="Times New Roman" w:cs="Times New Roman"/>
          <w:lang w:eastAsia="pl-PL"/>
        </w:rPr>
      </w:pPr>
      <w:r w:rsidRPr="00B85C11">
        <w:rPr>
          <w:rFonts w:ascii="Times New Roman" w:eastAsia="Times New Roman" w:hAnsi="Times New Roman" w:cs="Times New Roman"/>
          <w:lang w:eastAsia="pl-PL"/>
        </w:rPr>
        <w:t>● nie ciąży na mnie obowiązek zwrotu pomocy wynikający z wcześniejszej decyzji Komisji (WE) uznającej pomoc za niezgodną z prawem i ze wspólnym rynkiem;</w:t>
      </w:r>
    </w:p>
    <w:p w14:paraId="2E7EEF7F"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56B6949B" w14:textId="77777777" w:rsidR="00B85C11" w:rsidRPr="00B85C11" w:rsidRDefault="00B85C11" w:rsidP="00B85C11">
      <w:pPr>
        <w:spacing w:after="0" w:line="240" w:lineRule="auto"/>
        <w:jc w:val="both"/>
        <w:rPr>
          <w:rFonts w:ascii="Times New Roman" w:eastAsia="Times New Roman" w:hAnsi="Times New Roman" w:cs="Times New Roman"/>
          <w:lang w:eastAsia="pl-PL"/>
        </w:rPr>
      </w:pPr>
      <w:r w:rsidRPr="00B85C11">
        <w:rPr>
          <w:rFonts w:ascii="Times New Roman" w:eastAsia="Times New Roman" w:hAnsi="Times New Roman" w:cs="Times New Roman"/>
          <w:lang w:eastAsia="pl-PL"/>
        </w:rPr>
        <w:t>● nie zalegam z wypłacaniem w terminie wynagrodzeń pracownikom oraz z opłacaniem w terminie składek na ubezpieczenia społeczne, zdrowotne, Fundusz Pracy oraz Fundusz Gwarantowanych Świadczeń Pracowniczych i zobowiązań podatkowych wobec Urzędu Skarbowego;</w:t>
      </w:r>
    </w:p>
    <w:p w14:paraId="356FE45D"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20988666" w14:textId="77777777" w:rsidR="00B85C11" w:rsidRPr="00B85C11" w:rsidRDefault="00B85C11" w:rsidP="00B85C11">
      <w:pPr>
        <w:spacing w:after="0" w:line="240" w:lineRule="auto"/>
        <w:jc w:val="both"/>
        <w:rPr>
          <w:rFonts w:ascii="Times New Roman" w:eastAsia="Times New Roman" w:hAnsi="Times New Roman" w:cs="Times New Roman"/>
          <w:lang w:eastAsia="pl-PL"/>
        </w:rPr>
      </w:pPr>
      <w:r w:rsidRPr="00B85C11">
        <w:rPr>
          <w:rFonts w:ascii="Times New Roman" w:eastAsia="Times New Roman" w:hAnsi="Times New Roman" w:cs="Times New Roman"/>
          <w:lang w:eastAsia="pl-PL"/>
        </w:rPr>
        <w:t xml:space="preserve">● nie zostałem w okresie 365 dni przed złożeniem wniosku skazany prawomocnym wyrokiem za naruszenie praw pracowniczych i nie jestem objęty postępowaniem wyjaśniającym w sprawie naruszenia praw pracowniczych (art. 36 ust. 5f  ustawy o promocji zatrudnienia i instytucjach rynku pracy – tekst jednolity Dz. U. 2022  poz. 690 z </w:t>
      </w:r>
      <w:proofErr w:type="spellStart"/>
      <w:r w:rsidRPr="00B85C11">
        <w:rPr>
          <w:rFonts w:ascii="Times New Roman" w:eastAsia="Times New Roman" w:hAnsi="Times New Roman" w:cs="Times New Roman"/>
          <w:lang w:eastAsia="pl-PL"/>
        </w:rPr>
        <w:t>późn</w:t>
      </w:r>
      <w:proofErr w:type="spellEnd"/>
      <w:r w:rsidRPr="00B85C11">
        <w:rPr>
          <w:rFonts w:ascii="Times New Roman" w:eastAsia="Times New Roman" w:hAnsi="Times New Roman" w:cs="Times New Roman"/>
          <w:lang w:eastAsia="pl-PL"/>
        </w:rPr>
        <w:t>. zm.);</w:t>
      </w:r>
    </w:p>
    <w:p w14:paraId="1668BCE4" w14:textId="77777777" w:rsidR="00B85C11" w:rsidRPr="00B85C11" w:rsidRDefault="00B85C11" w:rsidP="00B85C11">
      <w:pPr>
        <w:tabs>
          <w:tab w:val="left" w:pos="300"/>
        </w:tabs>
        <w:spacing w:before="120" w:after="0" w:line="240" w:lineRule="auto"/>
        <w:jc w:val="both"/>
        <w:rPr>
          <w:rFonts w:ascii="Times New Roman" w:eastAsia="Times New Roman" w:hAnsi="Times New Roman" w:cs="Times New Roman"/>
          <w:lang w:eastAsia="pl-PL"/>
        </w:rPr>
      </w:pPr>
      <w:r w:rsidRPr="00B85C11">
        <w:rPr>
          <w:rFonts w:ascii="Times New Roman" w:eastAsia="Times New Roman" w:hAnsi="Times New Roman" w:cs="Times New Roman"/>
          <w:lang w:eastAsia="pl-PL"/>
        </w:rPr>
        <w:t>●znam i spełniam warunki, o których mowa w Rozporządzeniu Ministra Pracy i Polityki Społecznej z dnia 24 czerwca 2014 r.  w sprawie organizowania prac interwencyjnych  i robót publicznych oraz jednorazowej  refundacji kosztów z tytułu opłaconych składek na ubezpieczenia społeczne (Dz. U. z 2014 r. poz. 864);</w:t>
      </w:r>
    </w:p>
    <w:p w14:paraId="4B233565" w14:textId="77777777" w:rsidR="00B85C11" w:rsidRPr="00B85C11" w:rsidRDefault="00B85C11" w:rsidP="00B85C11">
      <w:pPr>
        <w:tabs>
          <w:tab w:val="left" w:pos="300"/>
        </w:tabs>
        <w:spacing w:before="120" w:after="0" w:line="240" w:lineRule="auto"/>
        <w:jc w:val="both"/>
        <w:rPr>
          <w:rFonts w:ascii="Times New Roman" w:eastAsia="Times New Roman" w:hAnsi="Times New Roman" w:cs="Times New Roman"/>
          <w:lang w:eastAsia="pl-PL"/>
        </w:rPr>
      </w:pPr>
    </w:p>
    <w:p w14:paraId="20C430DF" w14:textId="77777777" w:rsidR="00B85C11" w:rsidRPr="00B85C11" w:rsidRDefault="00B85C11" w:rsidP="00B85C11">
      <w:pPr>
        <w:spacing w:after="0" w:line="240" w:lineRule="auto"/>
        <w:jc w:val="both"/>
        <w:rPr>
          <w:rFonts w:ascii="Times New Roman" w:eastAsia="Times New Roman" w:hAnsi="Times New Roman" w:cs="Times New Roman"/>
          <w:lang w:eastAsia="pl-PL"/>
        </w:rPr>
      </w:pPr>
      <w:r w:rsidRPr="00B85C11">
        <w:rPr>
          <w:rFonts w:ascii="Times New Roman" w:eastAsia="Times New Roman" w:hAnsi="Times New Roman" w:cs="Times New Roman"/>
          <w:lang w:eastAsia="pl-PL"/>
        </w:rPr>
        <w:t xml:space="preserve">● jestem świadomy faktu, że udzielona refundacja będzie stanowić pomoc de </w:t>
      </w:r>
      <w:proofErr w:type="spellStart"/>
      <w:r w:rsidRPr="00B85C11">
        <w:rPr>
          <w:rFonts w:ascii="Times New Roman" w:eastAsia="Times New Roman" w:hAnsi="Times New Roman" w:cs="Times New Roman"/>
          <w:lang w:eastAsia="pl-PL"/>
        </w:rPr>
        <w:t>minimis</w:t>
      </w:r>
      <w:proofErr w:type="spellEnd"/>
      <w:r w:rsidRPr="00B85C11">
        <w:rPr>
          <w:rFonts w:ascii="Times New Roman" w:eastAsia="Times New Roman" w:hAnsi="Times New Roman" w:cs="Times New Roman"/>
          <w:lang w:eastAsia="pl-PL"/>
        </w:rPr>
        <w:t xml:space="preserve"> spełniającą warunki określone w rozporządzeniu Komisji (UE) nr 1407/2013 z dnia 18 grudnia 2013 </w:t>
      </w:r>
      <w:proofErr w:type="spellStart"/>
      <w:r w:rsidRPr="00B85C11">
        <w:rPr>
          <w:rFonts w:ascii="Times New Roman" w:eastAsia="Times New Roman" w:hAnsi="Times New Roman" w:cs="Times New Roman"/>
          <w:lang w:eastAsia="pl-PL"/>
        </w:rPr>
        <w:t>r.w</w:t>
      </w:r>
      <w:proofErr w:type="spellEnd"/>
      <w:r w:rsidRPr="00B85C11">
        <w:rPr>
          <w:rFonts w:ascii="Times New Roman" w:eastAsia="Times New Roman" w:hAnsi="Times New Roman" w:cs="Times New Roman"/>
          <w:lang w:eastAsia="pl-PL"/>
        </w:rPr>
        <w:t xml:space="preserve"> sprawie stosowania art. 107 i 108 Traktatu o funkcjonowaniu Unii Europejskiej do pomocy </w:t>
      </w:r>
      <w:r w:rsidRPr="00B85C11">
        <w:rPr>
          <w:rFonts w:ascii="Times New Roman" w:eastAsia="Times New Roman" w:hAnsi="Times New Roman" w:cs="Times New Roman"/>
          <w:i/>
          <w:iCs/>
          <w:lang w:eastAsia="pl-PL"/>
        </w:rPr>
        <w:t xml:space="preserve">de </w:t>
      </w:r>
      <w:proofErr w:type="spellStart"/>
      <w:r w:rsidRPr="00B85C11">
        <w:rPr>
          <w:rFonts w:ascii="Times New Roman" w:eastAsia="Times New Roman" w:hAnsi="Times New Roman" w:cs="Times New Roman"/>
          <w:i/>
          <w:iCs/>
          <w:lang w:eastAsia="pl-PL"/>
        </w:rPr>
        <w:t>minimis</w:t>
      </w:r>
      <w:proofErr w:type="spellEnd"/>
      <w:r w:rsidRPr="00B85C11">
        <w:rPr>
          <w:rFonts w:ascii="Times New Roman" w:eastAsia="Times New Roman" w:hAnsi="Times New Roman" w:cs="Times New Roman"/>
          <w:i/>
          <w:iCs/>
          <w:lang w:eastAsia="pl-PL"/>
        </w:rPr>
        <w:t xml:space="preserve"> </w:t>
      </w:r>
      <w:r w:rsidRPr="00B85C11">
        <w:rPr>
          <w:rFonts w:ascii="Times New Roman" w:eastAsia="Times New Roman" w:hAnsi="Times New Roman" w:cs="Times New Roman"/>
          <w:lang w:eastAsia="pl-PL"/>
        </w:rPr>
        <w:t xml:space="preserve">(Dz. Urz. UE L 352 z 24.12.2013, str. 1), rozporządzeniu Komisji (UE) 2019/316 z dnia 21 lutego 2019r. zmieniające rozporządzenie (UE) nr 1408/2013 w sprawie stosowania art. 107 i 108 Traktatu o funkcjonowaniu  Unii Europejskiej do pomocy </w:t>
      </w:r>
      <w:r w:rsidRPr="00B85C11">
        <w:rPr>
          <w:rFonts w:ascii="Times New Roman" w:eastAsia="Times New Roman" w:hAnsi="Times New Roman" w:cs="Times New Roman"/>
          <w:i/>
          <w:iCs/>
          <w:lang w:eastAsia="pl-PL"/>
        </w:rPr>
        <w:t xml:space="preserve">de </w:t>
      </w:r>
      <w:proofErr w:type="spellStart"/>
      <w:r w:rsidRPr="00B85C11">
        <w:rPr>
          <w:rFonts w:ascii="Times New Roman" w:eastAsia="Times New Roman" w:hAnsi="Times New Roman" w:cs="Times New Roman"/>
          <w:i/>
          <w:iCs/>
          <w:lang w:eastAsia="pl-PL"/>
        </w:rPr>
        <w:t>minimis</w:t>
      </w:r>
      <w:proofErr w:type="spellEnd"/>
      <w:r w:rsidRPr="00B85C11">
        <w:rPr>
          <w:rFonts w:ascii="Times New Roman" w:eastAsia="Times New Roman" w:hAnsi="Times New Roman" w:cs="Times New Roman"/>
          <w:i/>
          <w:iCs/>
          <w:lang w:eastAsia="pl-PL"/>
        </w:rPr>
        <w:t xml:space="preserve"> </w:t>
      </w:r>
      <w:r w:rsidRPr="00B85C11">
        <w:rPr>
          <w:rFonts w:ascii="Times New Roman" w:eastAsia="Times New Roman" w:hAnsi="Times New Roman" w:cs="Times New Roman"/>
          <w:lang w:eastAsia="pl-PL"/>
        </w:rPr>
        <w:t>w sektorze rolnym (</w:t>
      </w:r>
      <w:proofErr w:type="spellStart"/>
      <w:r w:rsidRPr="00B85C11">
        <w:rPr>
          <w:rFonts w:ascii="Times New Roman" w:eastAsia="Times New Roman" w:hAnsi="Times New Roman" w:cs="Times New Roman"/>
          <w:lang w:eastAsia="pl-PL"/>
        </w:rPr>
        <w:t>Dz.Urz</w:t>
      </w:r>
      <w:proofErr w:type="spellEnd"/>
      <w:r w:rsidRPr="00B85C11">
        <w:rPr>
          <w:rFonts w:ascii="Times New Roman" w:eastAsia="Times New Roman" w:hAnsi="Times New Roman" w:cs="Times New Roman"/>
          <w:lang w:eastAsia="pl-PL"/>
        </w:rPr>
        <w:t xml:space="preserve">. UE L 51 l z 22.02.2019, str. 1)  lub we właściwych przepisach prawa Unii Europejskiej dotyczących pomocy </w:t>
      </w:r>
      <w:r w:rsidRPr="00B85C11">
        <w:rPr>
          <w:rFonts w:ascii="Times New Roman" w:eastAsia="Times New Roman" w:hAnsi="Times New Roman" w:cs="Times New Roman"/>
          <w:i/>
          <w:iCs/>
          <w:lang w:eastAsia="pl-PL"/>
        </w:rPr>
        <w:t xml:space="preserve">de </w:t>
      </w:r>
      <w:proofErr w:type="spellStart"/>
      <w:r w:rsidRPr="00B85C11">
        <w:rPr>
          <w:rFonts w:ascii="Times New Roman" w:eastAsia="Times New Roman" w:hAnsi="Times New Roman" w:cs="Times New Roman"/>
          <w:i/>
          <w:iCs/>
          <w:lang w:eastAsia="pl-PL"/>
        </w:rPr>
        <w:t>minimis</w:t>
      </w:r>
      <w:proofErr w:type="spellEnd"/>
      <w:r w:rsidRPr="00B85C11">
        <w:rPr>
          <w:rFonts w:ascii="Times New Roman" w:eastAsia="Times New Roman" w:hAnsi="Times New Roman" w:cs="Times New Roman"/>
          <w:i/>
          <w:iCs/>
          <w:lang w:eastAsia="pl-PL"/>
        </w:rPr>
        <w:t xml:space="preserve"> </w:t>
      </w:r>
      <w:r w:rsidRPr="00B85C11">
        <w:rPr>
          <w:rFonts w:ascii="Times New Roman" w:eastAsia="Times New Roman" w:hAnsi="Times New Roman" w:cs="Times New Roman"/>
          <w:lang w:eastAsia="pl-PL"/>
        </w:rPr>
        <w:t>w sektorze rybołówstwa i akwakultury,</w:t>
      </w:r>
    </w:p>
    <w:p w14:paraId="219391F0" w14:textId="77777777" w:rsidR="00B85C11" w:rsidRPr="00B85C11" w:rsidRDefault="00B85C11" w:rsidP="00B85C11">
      <w:pPr>
        <w:autoSpaceDE w:val="0"/>
        <w:autoSpaceDN w:val="0"/>
        <w:adjustRightInd w:val="0"/>
        <w:spacing w:after="0" w:line="240" w:lineRule="auto"/>
        <w:jc w:val="both"/>
        <w:rPr>
          <w:rFonts w:ascii="Times New Roman" w:eastAsia="Times New Roman" w:hAnsi="Times New Roman" w:cs="Times New Roman"/>
          <w:lang w:eastAsia="pl-PL"/>
        </w:rPr>
      </w:pPr>
    </w:p>
    <w:p w14:paraId="35525D22" w14:textId="77777777" w:rsidR="00B85C11" w:rsidRPr="00B85C11" w:rsidRDefault="00B85C11" w:rsidP="00B85C11">
      <w:pPr>
        <w:spacing w:after="0" w:line="240" w:lineRule="auto"/>
        <w:jc w:val="both"/>
        <w:rPr>
          <w:rFonts w:ascii="Times New Roman" w:eastAsia="Times New Roman" w:hAnsi="Times New Roman" w:cs="Times New Roman"/>
          <w:lang w:eastAsia="pl-PL"/>
        </w:rPr>
      </w:pPr>
      <w:r w:rsidRPr="00B85C11">
        <w:rPr>
          <w:rFonts w:ascii="Times New Roman" w:eastAsia="Times New Roman" w:hAnsi="Times New Roman" w:cs="Times New Roman"/>
          <w:lang w:eastAsia="pl-PL"/>
        </w:rPr>
        <w:t xml:space="preserve">● skierowani bezrobotni otrzymają wszelkie uprawnienia wynikające z przepisów prawa pracy, z tytułów ubezpieczeń społecznych  i norm wewnątrzzakładowych  przysługujące pracownikom   zatrudnionym na czas nieokreślony; </w:t>
      </w:r>
    </w:p>
    <w:p w14:paraId="33CBBCFD"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2A1E155F" w14:textId="77777777" w:rsidR="00B85C11" w:rsidRPr="00B85C11" w:rsidRDefault="00B85C11" w:rsidP="00B85C11">
      <w:pPr>
        <w:spacing w:after="0" w:line="240" w:lineRule="auto"/>
        <w:jc w:val="both"/>
        <w:rPr>
          <w:rFonts w:ascii="Times New Roman" w:eastAsia="Times New Roman" w:hAnsi="Times New Roman" w:cs="Times New Roman"/>
          <w:lang w:eastAsia="pl-PL"/>
        </w:rPr>
      </w:pPr>
      <w:r w:rsidRPr="00B85C11">
        <w:rPr>
          <w:rFonts w:ascii="Times New Roman" w:eastAsia="Times New Roman" w:hAnsi="Times New Roman" w:cs="Times New Roman"/>
          <w:lang w:eastAsia="pl-PL"/>
        </w:rPr>
        <w:t xml:space="preserve">● spełniam warunki zawarte w ustawie z dnia 30 kwietnia 2004 r. o postępowaniu w sprawach dotyczących pomocy publicznej (tekst jednolity Dz.U. 2018 poz. 362 z </w:t>
      </w:r>
      <w:proofErr w:type="spellStart"/>
      <w:r w:rsidRPr="00B85C11">
        <w:rPr>
          <w:rFonts w:ascii="Times New Roman" w:eastAsia="Times New Roman" w:hAnsi="Times New Roman" w:cs="Times New Roman"/>
          <w:lang w:eastAsia="pl-PL"/>
        </w:rPr>
        <w:t>późn</w:t>
      </w:r>
      <w:proofErr w:type="spellEnd"/>
      <w:r w:rsidRPr="00B85C11">
        <w:rPr>
          <w:rFonts w:ascii="Times New Roman" w:eastAsia="Times New Roman" w:hAnsi="Times New Roman" w:cs="Times New Roman"/>
          <w:lang w:eastAsia="pl-PL"/>
        </w:rPr>
        <w:t>. zm..).</w:t>
      </w:r>
    </w:p>
    <w:p w14:paraId="5F26A0B9"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67F0B06C" w14:textId="77777777" w:rsidR="00B85C11" w:rsidRPr="00B85C11" w:rsidRDefault="00B85C11" w:rsidP="00B85C11">
      <w:pPr>
        <w:spacing w:after="0" w:line="240" w:lineRule="auto"/>
        <w:jc w:val="both"/>
        <w:rPr>
          <w:rFonts w:ascii="Times New Roman" w:eastAsia="Times New Roman" w:hAnsi="Times New Roman" w:cs="Times New Roman"/>
          <w:lang w:eastAsia="pl-PL"/>
        </w:rPr>
      </w:pPr>
      <w:r w:rsidRPr="00B85C11">
        <w:rPr>
          <w:rFonts w:ascii="Times New Roman" w:eastAsia="Times New Roman" w:hAnsi="Times New Roman" w:cs="Times New Roman"/>
          <w:lang w:eastAsia="pl-PL"/>
        </w:rPr>
        <w:t>Świadomy odpowiedzialności karnej wynikającej z art. 233 § 1 kodeksu karnego „kto składając zeznanie mające służyć za dowód w postępowaniu sądowym lub innym postępowaniu prowadzonym na podstawie ustawy – zeznaje nieprawdę lub zataja prawdę podlega karze pozbawienia wolności do 3 lat” oświadczam, że dane zawarte w niniejszym wniosku są zgodne z prawdą.</w:t>
      </w:r>
    </w:p>
    <w:p w14:paraId="17AD098F"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6454831F"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193723BE"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7362DD94" w14:textId="77777777" w:rsidR="00B85C11" w:rsidRPr="00B85C11" w:rsidRDefault="00B85C11" w:rsidP="00B85C11">
      <w:pPr>
        <w:spacing w:after="0" w:line="240" w:lineRule="auto"/>
        <w:jc w:val="both"/>
        <w:rPr>
          <w:rFonts w:ascii="Times New Roman" w:eastAsia="Times New Roman" w:hAnsi="Times New Roman" w:cs="Times New Roman"/>
          <w:sz w:val="20"/>
          <w:szCs w:val="20"/>
          <w:lang w:eastAsia="pl-PL"/>
        </w:rPr>
      </w:pPr>
      <w:r w:rsidRPr="00B85C11">
        <w:rPr>
          <w:rFonts w:ascii="Times New Roman" w:eastAsia="Times New Roman" w:hAnsi="Times New Roman" w:cs="Times New Roman"/>
          <w:sz w:val="20"/>
          <w:szCs w:val="20"/>
          <w:lang w:eastAsia="pl-PL"/>
        </w:rPr>
        <w:t xml:space="preserve">Data..............................                                                                                                     </w:t>
      </w:r>
    </w:p>
    <w:p w14:paraId="32DB6164" w14:textId="77777777" w:rsidR="00B85C11" w:rsidRPr="00B85C11" w:rsidRDefault="00B85C11" w:rsidP="00B85C11">
      <w:pPr>
        <w:spacing w:after="0" w:line="240" w:lineRule="auto"/>
        <w:jc w:val="both"/>
        <w:rPr>
          <w:rFonts w:ascii="Times New Roman" w:eastAsia="Times New Roman" w:hAnsi="Times New Roman" w:cs="Times New Roman"/>
          <w:sz w:val="20"/>
          <w:szCs w:val="20"/>
          <w:lang w:eastAsia="pl-PL"/>
        </w:rPr>
      </w:pPr>
      <w:r w:rsidRPr="00B85C11">
        <w:rPr>
          <w:rFonts w:ascii="Times New Roman" w:eastAsia="Times New Roman" w:hAnsi="Times New Roman" w:cs="Times New Roman"/>
          <w:sz w:val="20"/>
          <w:szCs w:val="20"/>
          <w:lang w:eastAsia="pl-PL"/>
        </w:rPr>
        <w:t xml:space="preserve">                                                                                                 .............................................</w:t>
      </w:r>
    </w:p>
    <w:p w14:paraId="2533FF17" w14:textId="77777777" w:rsidR="00B85C11" w:rsidRPr="00B85C11" w:rsidRDefault="00B85C11" w:rsidP="00B85C11">
      <w:pPr>
        <w:spacing w:after="0" w:line="240" w:lineRule="auto"/>
        <w:jc w:val="both"/>
        <w:rPr>
          <w:rFonts w:ascii="Times New Roman" w:eastAsia="Times New Roman" w:hAnsi="Times New Roman" w:cs="Times New Roman"/>
          <w:sz w:val="20"/>
          <w:szCs w:val="20"/>
          <w:lang w:eastAsia="pl-PL"/>
        </w:rPr>
      </w:pPr>
      <w:r w:rsidRPr="00B85C11">
        <w:rPr>
          <w:rFonts w:ascii="Times New Roman" w:eastAsia="Times New Roman" w:hAnsi="Times New Roman" w:cs="Times New Roman"/>
          <w:sz w:val="20"/>
          <w:szCs w:val="20"/>
          <w:lang w:eastAsia="pl-PL"/>
        </w:rPr>
        <w:t xml:space="preserve">                                                                                                    /podpis , pieczęć imienna/ </w:t>
      </w:r>
    </w:p>
    <w:p w14:paraId="56CDCCF4"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303C7DF0"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1BB83D1A"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060CCAEB"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33D13CE3"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7D19AE0C"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5D36FD8A"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21A988A7"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7FEC2942"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21F7CAD4"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3A2CF89D" w14:textId="77777777" w:rsidR="00B85C11" w:rsidRPr="00B85C11" w:rsidRDefault="00B85C11" w:rsidP="00B85C11">
      <w:pPr>
        <w:spacing w:after="0" w:line="240" w:lineRule="auto"/>
        <w:ind w:left="720"/>
        <w:jc w:val="both"/>
        <w:rPr>
          <w:rFonts w:ascii="Times New Roman" w:eastAsia="Times New Roman" w:hAnsi="Times New Roman" w:cs="Times New Roman"/>
          <w:u w:val="single"/>
          <w:lang w:eastAsia="pl-PL"/>
        </w:rPr>
      </w:pPr>
    </w:p>
    <w:p w14:paraId="6A4A7174" w14:textId="77777777" w:rsidR="00B85C11" w:rsidRPr="00B85C11" w:rsidRDefault="00B85C11" w:rsidP="00B85C11">
      <w:pPr>
        <w:spacing w:after="0" w:line="240" w:lineRule="auto"/>
        <w:jc w:val="center"/>
        <w:rPr>
          <w:rFonts w:ascii="Times New Roman" w:eastAsia="Times New Roman" w:hAnsi="Times New Roman" w:cs="Times New Roman"/>
          <w:sz w:val="20"/>
          <w:szCs w:val="20"/>
          <w:lang w:eastAsia="pl-PL"/>
        </w:rPr>
      </w:pPr>
      <w:r w:rsidRPr="00B85C11">
        <w:rPr>
          <w:rFonts w:ascii="Times New Roman" w:eastAsia="Times New Roman" w:hAnsi="Times New Roman" w:cs="Times New Roman"/>
          <w:noProof/>
          <w:sz w:val="20"/>
          <w:szCs w:val="20"/>
          <w:lang w:eastAsia="pl-PL"/>
        </w:rPr>
        <w:drawing>
          <wp:inline distT="0" distB="0" distL="0" distR="0" wp14:anchorId="613A61DC" wp14:editId="17C915A8">
            <wp:extent cx="5757545" cy="8892540"/>
            <wp:effectExtent l="0" t="0" r="0" b="381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7545" cy="8892540"/>
                    </a:xfrm>
                    <a:prstGeom prst="rect">
                      <a:avLst/>
                    </a:prstGeom>
                    <a:noFill/>
                    <a:ln>
                      <a:noFill/>
                    </a:ln>
                  </pic:spPr>
                </pic:pic>
              </a:graphicData>
            </a:graphic>
          </wp:inline>
        </w:drawing>
      </w:r>
    </w:p>
    <w:p w14:paraId="44EF67DA" w14:textId="77777777" w:rsidR="00B85C11" w:rsidRPr="00B85C11" w:rsidRDefault="00B85C11" w:rsidP="00B85C11">
      <w:pPr>
        <w:spacing w:after="0" w:line="240" w:lineRule="auto"/>
        <w:jc w:val="center"/>
        <w:rPr>
          <w:rFonts w:ascii="Times New Roman" w:eastAsia="Times New Roman" w:hAnsi="Times New Roman" w:cs="Times New Roman"/>
          <w:sz w:val="20"/>
          <w:szCs w:val="20"/>
          <w:lang w:eastAsia="pl-PL"/>
        </w:rPr>
      </w:pPr>
      <w:r w:rsidRPr="00B85C11">
        <w:rPr>
          <w:rFonts w:ascii="Times New Roman" w:eastAsia="Times New Roman" w:hAnsi="Times New Roman" w:cs="Times New Roman"/>
          <w:noProof/>
          <w:sz w:val="20"/>
          <w:szCs w:val="20"/>
          <w:lang w:eastAsia="pl-PL"/>
        </w:rPr>
        <w:lastRenderedPageBreak/>
        <w:drawing>
          <wp:inline distT="0" distB="0" distL="0" distR="0" wp14:anchorId="1850949E" wp14:editId="666228EB">
            <wp:extent cx="5595620" cy="8892540"/>
            <wp:effectExtent l="0" t="0" r="5080" b="381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95620" cy="8892540"/>
                    </a:xfrm>
                    <a:prstGeom prst="rect">
                      <a:avLst/>
                    </a:prstGeom>
                    <a:noFill/>
                    <a:ln>
                      <a:noFill/>
                    </a:ln>
                  </pic:spPr>
                </pic:pic>
              </a:graphicData>
            </a:graphic>
          </wp:inline>
        </w:drawing>
      </w:r>
    </w:p>
    <w:p w14:paraId="2F6FE193"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722D93E6" w14:textId="77777777" w:rsidR="00B85C11" w:rsidRPr="00B85C11" w:rsidRDefault="00B85C11" w:rsidP="00B85C11">
      <w:pPr>
        <w:spacing w:after="0" w:line="240" w:lineRule="auto"/>
        <w:jc w:val="center"/>
        <w:rPr>
          <w:rFonts w:ascii="Times New Roman" w:eastAsia="Times New Roman" w:hAnsi="Times New Roman" w:cs="Times New Roman"/>
          <w:sz w:val="20"/>
          <w:szCs w:val="20"/>
          <w:lang w:eastAsia="pl-PL"/>
        </w:rPr>
      </w:pPr>
      <w:r w:rsidRPr="00B85C11">
        <w:rPr>
          <w:rFonts w:ascii="Times New Roman" w:eastAsia="Times New Roman" w:hAnsi="Times New Roman" w:cs="Times New Roman"/>
          <w:noProof/>
          <w:sz w:val="20"/>
          <w:szCs w:val="20"/>
          <w:lang w:eastAsia="pl-PL"/>
        </w:rPr>
        <w:lastRenderedPageBreak/>
        <w:drawing>
          <wp:inline distT="0" distB="0" distL="0" distR="0" wp14:anchorId="5EC8B010" wp14:editId="541736D8">
            <wp:extent cx="5760720" cy="566166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5661660"/>
                    </a:xfrm>
                    <a:prstGeom prst="rect">
                      <a:avLst/>
                    </a:prstGeom>
                    <a:noFill/>
                    <a:ln>
                      <a:noFill/>
                    </a:ln>
                  </pic:spPr>
                </pic:pic>
              </a:graphicData>
            </a:graphic>
          </wp:inline>
        </w:drawing>
      </w:r>
    </w:p>
    <w:p w14:paraId="598FD40A"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7DC67CA3"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42A886D4"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5649588B"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56D6AB0E"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046D1AC5"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68A8B382"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2AFB680E"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09D3B529"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19D991BB" w14:textId="77777777" w:rsidR="00B85C11" w:rsidRPr="00B85C11" w:rsidRDefault="00B85C11" w:rsidP="00B85C11">
      <w:pPr>
        <w:spacing w:after="0" w:line="240" w:lineRule="auto"/>
        <w:jc w:val="center"/>
        <w:rPr>
          <w:rFonts w:ascii="Times New Roman" w:eastAsia="Times New Roman" w:hAnsi="Times New Roman" w:cs="Times New Roman"/>
          <w:sz w:val="20"/>
          <w:szCs w:val="20"/>
          <w:lang w:eastAsia="pl-PL"/>
        </w:rPr>
      </w:pPr>
      <w:r w:rsidRPr="00B85C11">
        <w:rPr>
          <w:rFonts w:ascii="Times New Roman" w:eastAsia="Times New Roman" w:hAnsi="Times New Roman" w:cs="Times New Roman"/>
          <w:noProof/>
          <w:sz w:val="20"/>
          <w:szCs w:val="20"/>
          <w:lang w:eastAsia="pl-PL"/>
        </w:rPr>
        <w:lastRenderedPageBreak/>
        <w:drawing>
          <wp:inline distT="0" distB="0" distL="0" distR="0" wp14:anchorId="199FDEED" wp14:editId="2537F780">
            <wp:extent cx="5760720" cy="4373880"/>
            <wp:effectExtent l="0" t="0" r="0" b="762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4373880"/>
                    </a:xfrm>
                    <a:prstGeom prst="rect">
                      <a:avLst/>
                    </a:prstGeom>
                    <a:noFill/>
                    <a:ln>
                      <a:noFill/>
                    </a:ln>
                  </pic:spPr>
                </pic:pic>
              </a:graphicData>
            </a:graphic>
          </wp:inline>
        </w:drawing>
      </w:r>
    </w:p>
    <w:p w14:paraId="4AB87060"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20BBEA9E"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64247DC6"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66F9EE9E"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1D440D80"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56C6A2C4"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1D5F2D0B"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674FD1CA"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7C302791"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5E6AE92C"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468034CB"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3F763A98"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35B2B3CF"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23A8D6D4"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1F46598F" w14:textId="77777777" w:rsidR="00B85C11" w:rsidRPr="00B85C11" w:rsidRDefault="00B85C11" w:rsidP="00B85C11">
      <w:pPr>
        <w:spacing w:after="0" w:line="240" w:lineRule="auto"/>
        <w:jc w:val="center"/>
        <w:rPr>
          <w:rFonts w:ascii="Times New Roman" w:eastAsia="Times New Roman" w:hAnsi="Times New Roman" w:cs="Times New Roman"/>
          <w:sz w:val="20"/>
          <w:szCs w:val="20"/>
          <w:lang w:eastAsia="pl-PL"/>
        </w:rPr>
      </w:pPr>
      <w:r w:rsidRPr="00B85C11">
        <w:rPr>
          <w:rFonts w:ascii="Times New Roman" w:eastAsia="Times New Roman" w:hAnsi="Times New Roman" w:cs="Times New Roman"/>
          <w:noProof/>
          <w:sz w:val="20"/>
          <w:szCs w:val="20"/>
          <w:lang w:eastAsia="pl-PL"/>
        </w:rPr>
        <w:lastRenderedPageBreak/>
        <w:drawing>
          <wp:inline distT="0" distB="0" distL="0" distR="0" wp14:anchorId="6F1EB553" wp14:editId="081F2A77">
            <wp:extent cx="5463540" cy="8892540"/>
            <wp:effectExtent l="0" t="0" r="381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63540" cy="8892540"/>
                    </a:xfrm>
                    <a:prstGeom prst="rect">
                      <a:avLst/>
                    </a:prstGeom>
                    <a:noFill/>
                    <a:ln>
                      <a:noFill/>
                    </a:ln>
                  </pic:spPr>
                </pic:pic>
              </a:graphicData>
            </a:graphic>
          </wp:inline>
        </w:drawing>
      </w:r>
    </w:p>
    <w:p w14:paraId="68E694EB"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r w:rsidRPr="00B85C11">
        <w:rPr>
          <w:rFonts w:ascii="Times New Roman" w:eastAsia="Times New Roman" w:hAnsi="Times New Roman" w:cs="Times New Roman"/>
          <w:noProof/>
          <w:sz w:val="20"/>
          <w:szCs w:val="20"/>
          <w:lang w:eastAsia="pl-PL"/>
        </w:rPr>
        <w:lastRenderedPageBreak/>
        <w:drawing>
          <wp:inline distT="0" distB="0" distL="0" distR="0" wp14:anchorId="2EACCDB4" wp14:editId="365C4E41">
            <wp:extent cx="5760720" cy="821182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8211820"/>
                    </a:xfrm>
                    <a:prstGeom prst="rect">
                      <a:avLst/>
                    </a:prstGeom>
                    <a:noFill/>
                    <a:ln>
                      <a:noFill/>
                    </a:ln>
                  </pic:spPr>
                </pic:pic>
              </a:graphicData>
            </a:graphic>
          </wp:inline>
        </w:drawing>
      </w:r>
    </w:p>
    <w:p w14:paraId="70EBF0A2"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r w:rsidRPr="00B85C11">
        <w:rPr>
          <w:rFonts w:ascii="Times New Roman" w:eastAsia="Times New Roman" w:hAnsi="Times New Roman" w:cs="Times New Roman"/>
          <w:noProof/>
          <w:sz w:val="20"/>
          <w:szCs w:val="20"/>
          <w:lang w:eastAsia="pl-PL"/>
        </w:rPr>
        <w:lastRenderedPageBreak/>
        <w:drawing>
          <wp:inline distT="0" distB="0" distL="0" distR="0" wp14:anchorId="0E32E19E" wp14:editId="5106213F">
            <wp:extent cx="5760720" cy="52076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5207635"/>
                    </a:xfrm>
                    <a:prstGeom prst="rect">
                      <a:avLst/>
                    </a:prstGeom>
                    <a:noFill/>
                    <a:ln>
                      <a:noFill/>
                    </a:ln>
                  </pic:spPr>
                </pic:pic>
              </a:graphicData>
            </a:graphic>
          </wp:inline>
        </w:drawing>
      </w:r>
    </w:p>
    <w:p w14:paraId="267B5AF5"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655D3641"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43F73FDE"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7F5A02D5"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3B2BA7C1"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14CF730E"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757D8EB0"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6CD7F563"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33EDD61F"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463C202E"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0BAB520A"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46770E7E"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6073CED7"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55D2EA7E"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177ABC31"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5A92642A"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3D197A39"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1572A3D1"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6A034ADC"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1B5BD422"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2CE5D9A5"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08DB58C0"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61E86E01" w14:textId="77777777" w:rsidR="00B85C11" w:rsidRPr="00B85C11" w:rsidRDefault="00B85C11" w:rsidP="00B85C11">
      <w:pPr>
        <w:keepNext/>
        <w:spacing w:after="0" w:line="240" w:lineRule="auto"/>
        <w:outlineLvl w:val="0"/>
        <w:rPr>
          <w:rFonts w:ascii="Times New Roman" w:eastAsia="Times New Roman" w:hAnsi="Times New Roman" w:cs="Times New Roman"/>
          <w:sz w:val="16"/>
          <w:szCs w:val="16"/>
          <w:lang w:eastAsia="pl-PL"/>
        </w:rPr>
      </w:pPr>
      <w:r w:rsidRPr="00B85C11">
        <w:rPr>
          <w:rFonts w:ascii="Times New Roman" w:eastAsia="Times New Roman" w:hAnsi="Times New Roman" w:cs="Times New Roman"/>
          <w:sz w:val="16"/>
          <w:szCs w:val="16"/>
          <w:lang w:eastAsia="pl-PL"/>
        </w:rPr>
        <w:lastRenderedPageBreak/>
        <w:t>…………………………………….</w:t>
      </w:r>
    </w:p>
    <w:p w14:paraId="2CD0F54E" w14:textId="77777777" w:rsidR="00B85C11" w:rsidRPr="00B85C11" w:rsidRDefault="00B85C11" w:rsidP="00B85C11">
      <w:pPr>
        <w:keepNext/>
        <w:spacing w:after="0" w:line="240" w:lineRule="auto"/>
        <w:outlineLvl w:val="0"/>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18"/>
          <w:szCs w:val="18"/>
          <w:lang w:eastAsia="pl-PL"/>
        </w:rPr>
        <w:t>/Pieczęć firmowa Wnioskodawcy/</w:t>
      </w:r>
    </w:p>
    <w:p w14:paraId="675F7C1D" w14:textId="77777777" w:rsidR="00B85C11" w:rsidRPr="00B85C11" w:rsidRDefault="00B85C11" w:rsidP="00B85C11">
      <w:pPr>
        <w:keepNext/>
        <w:spacing w:after="0" w:line="240" w:lineRule="auto"/>
        <w:jc w:val="right"/>
        <w:outlineLvl w:val="0"/>
        <w:rPr>
          <w:rFonts w:ascii="Times New Roman" w:eastAsia="Times New Roman" w:hAnsi="Times New Roman" w:cs="Times New Roman"/>
          <w:sz w:val="16"/>
          <w:szCs w:val="16"/>
          <w:lang w:eastAsia="pl-PL"/>
        </w:rPr>
      </w:pPr>
      <w:r w:rsidRPr="00B85C11">
        <w:rPr>
          <w:rFonts w:ascii="Times New Roman" w:eastAsia="Times New Roman" w:hAnsi="Times New Roman" w:cs="Times New Roman"/>
          <w:sz w:val="24"/>
          <w:szCs w:val="20"/>
          <w:lang w:eastAsia="pl-PL"/>
        </w:rPr>
        <w:t xml:space="preserve">                                                                                                                                                ..........................................................</w:t>
      </w:r>
    </w:p>
    <w:p w14:paraId="55294903" w14:textId="77777777" w:rsidR="00B85C11" w:rsidRPr="00B85C11" w:rsidRDefault="00B85C11" w:rsidP="00B85C11">
      <w:pPr>
        <w:spacing w:after="0" w:line="240" w:lineRule="auto"/>
        <w:jc w:val="center"/>
        <w:rPr>
          <w:rFonts w:ascii="Times New Roman" w:eastAsia="Times New Roman" w:hAnsi="Times New Roman" w:cs="Times New Roman"/>
          <w:sz w:val="18"/>
          <w:szCs w:val="18"/>
          <w:lang w:eastAsia="pl-PL"/>
        </w:rPr>
      </w:pPr>
      <w:r w:rsidRPr="00B85C11">
        <w:rPr>
          <w:rFonts w:ascii="Times New Roman" w:eastAsia="Times New Roman" w:hAnsi="Times New Roman" w:cs="Times New Roman"/>
          <w:sz w:val="18"/>
          <w:szCs w:val="18"/>
          <w:lang w:eastAsia="pl-PL"/>
        </w:rPr>
        <w:t xml:space="preserve">                                                                                                                                        /miejscowość i data/</w:t>
      </w:r>
    </w:p>
    <w:p w14:paraId="2BE2E82F"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3AF222B9"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762AF044" w14:textId="77777777" w:rsidR="00B85C11" w:rsidRPr="00B85C11" w:rsidRDefault="00B85C11" w:rsidP="00B85C11">
      <w:pPr>
        <w:spacing w:after="0" w:line="240" w:lineRule="auto"/>
        <w:jc w:val="center"/>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 xml:space="preserve">OŚWIADCZENIE PRZEDSIĘBIORCY O OTRZYMANIU POMOCY </w:t>
      </w:r>
      <w:r w:rsidRPr="00B85C11">
        <w:rPr>
          <w:rFonts w:ascii="Times New Roman" w:eastAsia="Times New Roman" w:hAnsi="Times New Roman" w:cs="Times New Roman"/>
          <w:sz w:val="24"/>
          <w:szCs w:val="20"/>
          <w:lang w:eastAsia="pl-PL"/>
        </w:rPr>
        <w:br/>
        <w:t>DE MINIMIS</w:t>
      </w:r>
    </w:p>
    <w:p w14:paraId="68505178"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6C5250AB" w14:textId="77777777" w:rsidR="00B85C11" w:rsidRPr="00B85C11" w:rsidRDefault="00B85C11" w:rsidP="00B85C11">
      <w:pPr>
        <w:spacing w:after="0" w:line="240" w:lineRule="auto"/>
        <w:jc w:val="center"/>
        <w:rPr>
          <w:rFonts w:ascii="Times New Roman" w:eastAsia="Times New Roman" w:hAnsi="Times New Roman" w:cs="Times New Roman"/>
          <w:szCs w:val="20"/>
          <w:lang w:eastAsia="pl-PL"/>
        </w:rPr>
      </w:pPr>
    </w:p>
    <w:p w14:paraId="2CED956D" w14:textId="77777777" w:rsidR="00B85C11" w:rsidRPr="00B85C11" w:rsidRDefault="00B85C11" w:rsidP="00B85C11">
      <w:pPr>
        <w:spacing w:after="0" w:line="240" w:lineRule="auto"/>
        <w:jc w:val="both"/>
        <w:rPr>
          <w:rFonts w:ascii="Times New Roman" w:eastAsia="Times New Roman" w:hAnsi="Times New Roman" w:cs="Times New Roman"/>
          <w:sz w:val="24"/>
          <w:szCs w:val="24"/>
          <w:lang w:eastAsia="pl-PL"/>
        </w:rPr>
      </w:pPr>
      <w:r w:rsidRPr="00B85C11">
        <w:rPr>
          <w:rFonts w:ascii="Times New Roman" w:eastAsia="Times New Roman" w:hAnsi="Times New Roman" w:cs="Times New Roman"/>
          <w:sz w:val="24"/>
          <w:szCs w:val="24"/>
          <w:lang w:eastAsia="pl-PL"/>
        </w:rPr>
        <w:t>Ś</w:t>
      </w:r>
      <w:r w:rsidRPr="00B85C11">
        <w:rPr>
          <w:rFonts w:ascii="Times New Roman" w:eastAsia="Times New Roman" w:hAnsi="Times New Roman" w:cs="Times New Roman"/>
          <w:bCs/>
          <w:sz w:val="24"/>
          <w:szCs w:val="24"/>
          <w:lang w:eastAsia="pl-PL"/>
        </w:rPr>
        <w:t>wiadomy/a odpowiedzialno</w:t>
      </w:r>
      <w:r w:rsidRPr="00B85C11">
        <w:rPr>
          <w:rFonts w:ascii="Times New Roman" w:eastAsia="Times New Roman" w:hAnsi="Times New Roman" w:cs="Times New Roman"/>
          <w:sz w:val="24"/>
          <w:szCs w:val="24"/>
          <w:lang w:eastAsia="pl-PL"/>
        </w:rPr>
        <w:t>ś</w:t>
      </w:r>
      <w:r w:rsidRPr="00B85C11">
        <w:rPr>
          <w:rFonts w:ascii="Times New Roman" w:eastAsia="Times New Roman" w:hAnsi="Times New Roman" w:cs="Times New Roman"/>
          <w:bCs/>
          <w:sz w:val="24"/>
          <w:szCs w:val="24"/>
          <w:lang w:eastAsia="pl-PL"/>
        </w:rPr>
        <w:t>ci karnej wynikaj</w:t>
      </w:r>
      <w:r w:rsidRPr="00B85C11">
        <w:rPr>
          <w:rFonts w:ascii="Times New Roman" w:eastAsia="Times New Roman" w:hAnsi="Times New Roman" w:cs="Times New Roman"/>
          <w:sz w:val="24"/>
          <w:szCs w:val="24"/>
          <w:lang w:eastAsia="pl-PL"/>
        </w:rPr>
        <w:t>ą</w:t>
      </w:r>
      <w:r w:rsidRPr="00B85C11">
        <w:rPr>
          <w:rFonts w:ascii="Times New Roman" w:eastAsia="Times New Roman" w:hAnsi="Times New Roman" w:cs="Times New Roman"/>
          <w:bCs/>
          <w:sz w:val="24"/>
          <w:szCs w:val="24"/>
          <w:lang w:eastAsia="pl-PL"/>
        </w:rPr>
        <w:t>cej z art. 233 § 1 kodeksu karnego przewiduj</w:t>
      </w:r>
      <w:r w:rsidRPr="00B85C11">
        <w:rPr>
          <w:rFonts w:ascii="Times New Roman" w:eastAsia="Times New Roman" w:hAnsi="Times New Roman" w:cs="Times New Roman"/>
          <w:sz w:val="24"/>
          <w:szCs w:val="24"/>
          <w:lang w:eastAsia="pl-PL"/>
        </w:rPr>
        <w:t>ą</w:t>
      </w:r>
      <w:r w:rsidRPr="00B85C11">
        <w:rPr>
          <w:rFonts w:ascii="Times New Roman" w:eastAsia="Times New Roman" w:hAnsi="Times New Roman" w:cs="Times New Roman"/>
          <w:bCs/>
          <w:sz w:val="24"/>
          <w:szCs w:val="24"/>
          <w:lang w:eastAsia="pl-PL"/>
        </w:rPr>
        <w:t>cego kar</w:t>
      </w:r>
      <w:r w:rsidRPr="00B85C11">
        <w:rPr>
          <w:rFonts w:ascii="Times New Roman" w:eastAsia="Times New Roman" w:hAnsi="Times New Roman" w:cs="Times New Roman"/>
          <w:sz w:val="24"/>
          <w:szCs w:val="24"/>
          <w:lang w:eastAsia="pl-PL"/>
        </w:rPr>
        <w:t xml:space="preserve">ę </w:t>
      </w:r>
      <w:r w:rsidRPr="00B85C11">
        <w:rPr>
          <w:rFonts w:ascii="Times New Roman" w:eastAsia="Times New Roman" w:hAnsi="Times New Roman" w:cs="Times New Roman"/>
          <w:bCs/>
          <w:sz w:val="24"/>
          <w:szCs w:val="24"/>
          <w:lang w:eastAsia="pl-PL"/>
        </w:rPr>
        <w:t>pozbawienia wolno</w:t>
      </w:r>
      <w:r w:rsidRPr="00B85C11">
        <w:rPr>
          <w:rFonts w:ascii="Times New Roman" w:eastAsia="Times New Roman" w:hAnsi="Times New Roman" w:cs="Times New Roman"/>
          <w:sz w:val="24"/>
          <w:szCs w:val="24"/>
          <w:lang w:eastAsia="pl-PL"/>
        </w:rPr>
        <w:t>ś</w:t>
      </w:r>
      <w:r w:rsidRPr="00B85C11">
        <w:rPr>
          <w:rFonts w:ascii="Times New Roman" w:eastAsia="Times New Roman" w:hAnsi="Times New Roman" w:cs="Times New Roman"/>
          <w:bCs/>
          <w:sz w:val="24"/>
          <w:szCs w:val="24"/>
          <w:lang w:eastAsia="pl-PL"/>
        </w:rPr>
        <w:t>ci za składanie fałszywych zezna</w:t>
      </w:r>
      <w:r w:rsidRPr="00B85C11">
        <w:rPr>
          <w:rFonts w:ascii="Times New Roman" w:eastAsia="Times New Roman" w:hAnsi="Times New Roman" w:cs="Times New Roman"/>
          <w:sz w:val="24"/>
          <w:szCs w:val="24"/>
          <w:lang w:eastAsia="pl-PL"/>
        </w:rPr>
        <w:t>ń oświadczam, że:</w:t>
      </w:r>
    </w:p>
    <w:p w14:paraId="318A4041" w14:textId="77777777" w:rsidR="00B85C11" w:rsidRPr="00B85C11" w:rsidRDefault="00B85C11" w:rsidP="00B85C11">
      <w:pPr>
        <w:spacing w:after="0" w:line="240" w:lineRule="auto"/>
        <w:jc w:val="center"/>
        <w:rPr>
          <w:rFonts w:ascii="Times New Roman" w:eastAsia="Times New Roman" w:hAnsi="Times New Roman" w:cs="Times New Roman"/>
          <w:szCs w:val="20"/>
          <w:lang w:eastAsia="pl-PL"/>
        </w:rPr>
      </w:pPr>
    </w:p>
    <w:p w14:paraId="1FCFC64C" w14:textId="77777777" w:rsidR="00B85C11" w:rsidRPr="00B85C11" w:rsidRDefault="00B85C11" w:rsidP="00B85C11">
      <w:pPr>
        <w:numPr>
          <w:ilvl w:val="0"/>
          <w:numId w:val="5"/>
        </w:numPr>
        <w:spacing w:after="0" w:line="360" w:lineRule="auto"/>
        <w:jc w:val="both"/>
        <w:rPr>
          <w:rFonts w:ascii="Times New Roman" w:eastAsia="Times New Roman" w:hAnsi="Times New Roman" w:cs="Times New Roman"/>
          <w:b/>
          <w:szCs w:val="20"/>
          <w:lang w:eastAsia="pl-PL"/>
        </w:rPr>
      </w:pPr>
      <w:r w:rsidRPr="00B85C11">
        <w:rPr>
          <w:rFonts w:ascii="Times New Roman" w:eastAsia="Times New Roman" w:hAnsi="Times New Roman" w:cs="Times New Roman"/>
          <w:b/>
          <w:szCs w:val="20"/>
          <w:lang w:eastAsia="pl-PL"/>
        </w:rPr>
        <w:t xml:space="preserve">w  roku, w którym ubiega się o pomoc, oraz w ciągu 2 poprzedzających go lat podatkowych otrzymał / nie otrzymał *  pomoc de </w:t>
      </w:r>
      <w:proofErr w:type="spellStart"/>
      <w:r w:rsidRPr="00B85C11">
        <w:rPr>
          <w:rFonts w:ascii="Times New Roman" w:eastAsia="Times New Roman" w:hAnsi="Times New Roman" w:cs="Times New Roman"/>
          <w:b/>
          <w:szCs w:val="20"/>
          <w:lang w:eastAsia="pl-PL"/>
        </w:rPr>
        <w:t>minimis</w:t>
      </w:r>
      <w:proofErr w:type="spellEnd"/>
      <w:r w:rsidRPr="00B85C11">
        <w:rPr>
          <w:rFonts w:ascii="Times New Roman" w:eastAsia="Times New Roman" w:hAnsi="Times New Roman" w:cs="Times New Roman"/>
          <w:b/>
          <w:szCs w:val="20"/>
          <w:lang w:eastAsia="pl-PL"/>
        </w:rPr>
        <w:t xml:space="preserve"> w następującej wielkości:</w:t>
      </w:r>
    </w:p>
    <w:p w14:paraId="00F70C6F" w14:textId="77777777" w:rsidR="00B85C11" w:rsidRPr="00B85C11" w:rsidRDefault="00B85C11" w:rsidP="00B85C11">
      <w:pPr>
        <w:spacing w:after="0" w:line="240" w:lineRule="auto"/>
        <w:rPr>
          <w:rFonts w:ascii="Times New Roman" w:eastAsia="Times New Roman" w:hAnsi="Times New Roman" w:cs="Times New Roman"/>
          <w:szCs w:val="20"/>
          <w:lang w:eastAsia="pl-PL"/>
        </w:rPr>
      </w:pPr>
    </w:p>
    <w:p w14:paraId="20A4A1FE" w14:textId="77777777" w:rsidR="00B85C11" w:rsidRPr="00B85C11" w:rsidRDefault="00B85C11" w:rsidP="00B85C11">
      <w:pPr>
        <w:spacing w:after="0" w:line="360" w:lineRule="auto"/>
        <w:jc w:val="both"/>
        <w:rPr>
          <w:rFonts w:ascii="Times New Roman" w:eastAsia="Times New Roman" w:hAnsi="Times New Roman" w:cs="Times New Roman"/>
          <w:szCs w:val="20"/>
          <w:lang w:eastAsia="pl-PL"/>
        </w:rPr>
      </w:pPr>
      <w:r w:rsidRPr="00B85C11">
        <w:rPr>
          <w:rFonts w:ascii="Times New Roman" w:eastAsia="Times New Roman" w:hAnsi="Times New Roman" w:cs="Times New Roman"/>
          <w:szCs w:val="20"/>
          <w:lang w:eastAsia="pl-PL"/>
        </w:rPr>
        <w:t xml:space="preserve">W przypadku otrzymania pomocy de </w:t>
      </w:r>
      <w:proofErr w:type="spellStart"/>
      <w:r w:rsidRPr="00B85C11">
        <w:rPr>
          <w:rFonts w:ascii="Times New Roman" w:eastAsia="Times New Roman" w:hAnsi="Times New Roman" w:cs="Times New Roman"/>
          <w:szCs w:val="20"/>
          <w:lang w:eastAsia="pl-PL"/>
        </w:rPr>
        <w:t>minimis</w:t>
      </w:r>
      <w:proofErr w:type="spellEnd"/>
      <w:r w:rsidRPr="00B85C11">
        <w:rPr>
          <w:rFonts w:ascii="Times New Roman" w:eastAsia="Times New Roman" w:hAnsi="Times New Roman" w:cs="Times New Roman"/>
          <w:szCs w:val="20"/>
          <w:lang w:eastAsia="pl-PL"/>
        </w:rPr>
        <w:t xml:space="preserve"> należy wypełnić poniższe zestawienie oraz dołączyć zaświadczenie(a) o otrzymanej pomocy:</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2434"/>
        <w:gridCol w:w="1536"/>
        <w:gridCol w:w="1536"/>
        <w:gridCol w:w="1536"/>
        <w:gridCol w:w="2461"/>
      </w:tblGrid>
      <w:tr w:rsidR="00B85C11" w:rsidRPr="00B85C11" w14:paraId="23153D44" w14:textId="77777777" w:rsidTr="00F327AD">
        <w:tc>
          <w:tcPr>
            <w:tcW w:w="637" w:type="dxa"/>
            <w:tcBorders>
              <w:top w:val="single" w:sz="4" w:space="0" w:color="auto"/>
              <w:left w:val="single" w:sz="4" w:space="0" w:color="auto"/>
              <w:bottom w:val="single" w:sz="4" w:space="0" w:color="auto"/>
              <w:right w:val="single" w:sz="4" w:space="0" w:color="auto"/>
            </w:tcBorders>
            <w:hideMark/>
          </w:tcPr>
          <w:p w14:paraId="66E7526E" w14:textId="77777777" w:rsidR="00B85C11" w:rsidRPr="00B85C11" w:rsidRDefault="00B85C11" w:rsidP="00B85C11">
            <w:pPr>
              <w:spacing w:after="0" w:line="360" w:lineRule="auto"/>
              <w:jc w:val="center"/>
              <w:rPr>
                <w:rFonts w:ascii="Times New Roman" w:eastAsia="Times New Roman" w:hAnsi="Times New Roman" w:cs="Times New Roman"/>
                <w:b/>
                <w:sz w:val="20"/>
                <w:szCs w:val="20"/>
              </w:rPr>
            </w:pPr>
            <w:r w:rsidRPr="00B85C11">
              <w:rPr>
                <w:rFonts w:ascii="Times New Roman" w:eastAsia="Times New Roman" w:hAnsi="Times New Roman" w:cs="Times New Roman"/>
                <w:b/>
                <w:sz w:val="20"/>
                <w:szCs w:val="20"/>
              </w:rPr>
              <w:t>Lp.</w:t>
            </w:r>
          </w:p>
        </w:tc>
        <w:tc>
          <w:tcPr>
            <w:tcW w:w="2433" w:type="dxa"/>
            <w:tcBorders>
              <w:top w:val="single" w:sz="4" w:space="0" w:color="auto"/>
              <w:left w:val="single" w:sz="4" w:space="0" w:color="auto"/>
              <w:bottom w:val="single" w:sz="4" w:space="0" w:color="auto"/>
              <w:right w:val="single" w:sz="4" w:space="0" w:color="auto"/>
            </w:tcBorders>
            <w:hideMark/>
          </w:tcPr>
          <w:p w14:paraId="53524467" w14:textId="77777777" w:rsidR="00B85C11" w:rsidRPr="00B85C11" w:rsidRDefault="00B85C11" w:rsidP="00B85C11">
            <w:pPr>
              <w:spacing w:after="0" w:line="276" w:lineRule="auto"/>
              <w:jc w:val="center"/>
              <w:rPr>
                <w:rFonts w:ascii="Times New Roman" w:eastAsia="Times New Roman" w:hAnsi="Times New Roman" w:cs="Times New Roman"/>
                <w:b/>
                <w:sz w:val="20"/>
                <w:szCs w:val="20"/>
              </w:rPr>
            </w:pPr>
            <w:r w:rsidRPr="00B85C11">
              <w:rPr>
                <w:rFonts w:ascii="Times New Roman" w:eastAsia="Times New Roman" w:hAnsi="Times New Roman" w:cs="Times New Roman"/>
                <w:b/>
                <w:sz w:val="20"/>
                <w:szCs w:val="20"/>
              </w:rPr>
              <w:t>Organ udzielający pomocy</w:t>
            </w:r>
          </w:p>
        </w:tc>
        <w:tc>
          <w:tcPr>
            <w:tcW w:w="1535" w:type="dxa"/>
            <w:tcBorders>
              <w:top w:val="single" w:sz="4" w:space="0" w:color="auto"/>
              <w:left w:val="single" w:sz="4" w:space="0" w:color="auto"/>
              <w:bottom w:val="single" w:sz="4" w:space="0" w:color="auto"/>
              <w:right w:val="single" w:sz="4" w:space="0" w:color="auto"/>
            </w:tcBorders>
            <w:hideMark/>
          </w:tcPr>
          <w:p w14:paraId="1616FDEF" w14:textId="77777777" w:rsidR="00B85C11" w:rsidRPr="00B85C11" w:rsidRDefault="00B85C11" w:rsidP="00B85C11">
            <w:pPr>
              <w:spacing w:after="0" w:line="276" w:lineRule="auto"/>
              <w:jc w:val="center"/>
              <w:rPr>
                <w:rFonts w:ascii="Times New Roman" w:eastAsia="Times New Roman" w:hAnsi="Times New Roman" w:cs="Times New Roman"/>
                <w:b/>
                <w:sz w:val="20"/>
                <w:szCs w:val="20"/>
              </w:rPr>
            </w:pPr>
            <w:r w:rsidRPr="00B85C11">
              <w:rPr>
                <w:rFonts w:ascii="Times New Roman" w:eastAsia="Times New Roman" w:hAnsi="Times New Roman" w:cs="Times New Roman"/>
                <w:b/>
                <w:sz w:val="20"/>
                <w:szCs w:val="20"/>
              </w:rPr>
              <w:t>Podstawa prawna</w:t>
            </w:r>
          </w:p>
          <w:p w14:paraId="0B187D7D" w14:textId="77777777" w:rsidR="00B85C11" w:rsidRPr="00B85C11" w:rsidRDefault="00B85C11" w:rsidP="00B85C11">
            <w:pPr>
              <w:spacing w:after="0" w:line="276" w:lineRule="auto"/>
              <w:jc w:val="center"/>
              <w:rPr>
                <w:rFonts w:ascii="Times New Roman" w:eastAsia="Times New Roman" w:hAnsi="Times New Roman" w:cs="Times New Roman"/>
                <w:b/>
                <w:sz w:val="20"/>
                <w:szCs w:val="20"/>
              </w:rPr>
            </w:pPr>
            <w:r w:rsidRPr="00B85C11">
              <w:rPr>
                <w:rFonts w:ascii="Times New Roman" w:eastAsia="Times New Roman" w:hAnsi="Times New Roman" w:cs="Times New Roman"/>
                <w:b/>
                <w:sz w:val="20"/>
                <w:szCs w:val="20"/>
              </w:rPr>
              <w:t>otrzymanej pomocy</w:t>
            </w:r>
          </w:p>
        </w:tc>
        <w:tc>
          <w:tcPr>
            <w:tcW w:w="1535" w:type="dxa"/>
            <w:tcBorders>
              <w:top w:val="single" w:sz="4" w:space="0" w:color="auto"/>
              <w:left w:val="single" w:sz="4" w:space="0" w:color="auto"/>
              <w:bottom w:val="single" w:sz="4" w:space="0" w:color="auto"/>
              <w:right w:val="single" w:sz="4" w:space="0" w:color="auto"/>
            </w:tcBorders>
            <w:hideMark/>
          </w:tcPr>
          <w:p w14:paraId="4592D8B6" w14:textId="77777777" w:rsidR="00B85C11" w:rsidRPr="00B85C11" w:rsidRDefault="00B85C11" w:rsidP="00B85C11">
            <w:pPr>
              <w:spacing w:after="0" w:line="276" w:lineRule="auto"/>
              <w:jc w:val="center"/>
              <w:rPr>
                <w:rFonts w:ascii="Times New Roman" w:eastAsia="Times New Roman" w:hAnsi="Times New Roman" w:cs="Times New Roman"/>
                <w:b/>
                <w:sz w:val="20"/>
                <w:szCs w:val="20"/>
              </w:rPr>
            </w:pPr>
            <w:r w:rsidRPr="00B85C11">
              <w:rPr>
                <w:rFonts w:ascii="Times New Roman" w:eastAsia="Times New Roman" w:hAnsi="Times New Roman" w:cs="Times New Roman"/>
                <w:b/>
                <w:sz w:val="20"/>
                <w:szCs w:val="20"/>
              </w:rPr>
              <w:t>Dzień udzielenia pomocy</w:t>
            </w:r>
          </w:p>
        </w:tc>
        <w:tc>
          <w:tcPr>
            <w:tcW w:w="1535" w:type="dxa"/>
            <w:tcBorders>
              <w:top w:val="single" w:sz="4" w:space="0" w:color="auto"/>
              <w:left w:val="single" w:sz="4" w:space="0" w:color="auto"/>
              <w:bottom w:val="single" w:sz="4" w:space="0" w:color="auto"/>
              <w:right w:val="single" w:sz="4" w:space="0" w:color="auto"/>
            </w:tcBorders>
            <w:hideMark/>
          </w:tcPr>
          <w:p w14:paraId="2D908FB7" w14:textId="77777777" w:rsidR="00B85C11" w:rsidRPr="00B85C11" w:rsidRDefault="00B85C11" w:rsidP="00B85C11">
            <w:pPr>
              <w:spacing w:after="0" w:line="276" w:lineRule="auto"/>
              <w:jc w:val="center"/>
              <w:rPr>
                <w:rFonts w:ascii="Times New Roman" w:eastAsia="Times New Roman" w:hAnsi="Times New Roman" w:cs="Times New Roman"/>
                <w:b/>
                <w:sz w:val="20"/>
                <w:szCs w:val="20"/>
              </w:rPr>
            </w:pPr>
            <w:r w:rsidRPr="00B85C11">
              <w:rPr>
                <w:rFonts w:ascii="Times New Roman" w:eastAsia="Times New Roman" w:hAnsi="Times New Roman" w:cs="Times New Roman"/>
                <w:b/>
                <w:sz w:val="20"/>
                <w:szCs w:val="20"/>
              </w:rPr>
              <w:t>Wartość pomocy w euro</w:t>
            </w:r>
          </w:p>
        </w:tc>
        <w:tc>
          <w:tcPr>
            <w:tcW w:w="2460" w:type="dxa"/>
            <w:tcBorders>
              <w:top w:val="single" w:sz="4" w:space="0" w:color="auto"/>
              <w:left w:val="single" w:sz="4" w:space="0" w:color="auto"/>
              <w:bottom w:val="single" w:sz="4" w:space="0" w:color="auto"/>
              <w:right w:val="single" w:sz="4" w:space="0" w:color="auto"/>
            </w:tcBorders>
            <w:hideMark/>
          </w:tcPr>
          <w:p w14:paraId="1DE631E7" w14:textId="77777777" w:rsidR="00B85C11" w:rsidRPr="00B85C11" w:rsidRDefault="00B85C11" w:rsidP="00B85C11">
            <w:pPr>
              <w:spacing w:after="0" w:line="276" w:lineRule="auto"/>
              <w:jc w:val="center"/>
              <w:rPr>
                <w:rFonts w:ascii="Times New Roman" w:eastAsia="Times New Roman" w:hAnsi="Times New Roman" w:cs="Times New Roman"/>
                <w:b/>
                <w:sz w:val="20"/>
                <w:szCs w:val="20"/>
              </w:rPr>
            </w:pPr>
            <w:r w:rsidRPr="00B85C11">
              <w:rPr>
                <w:rFonts w:ascii="Times New Roman" w:eastAsia="Times New Roman" w:hAnsi="Times New Roman" w:cs="Times New Roman"/>
                <w:b/>
                <w:sz w:val="20"/>
                <w:szCs w:val="20"/>
              </w:rPr>
              <w:t>Nr programu pomocowego, decyzji lub umowy</w:t>
            </w:r>
          </w:p>
        </w:tc>
      </w:tr>
      <w:tr w:rsidR="00B85C11" w:rsidRPr="00B85C11" w14:paraId="2607CA33" w14:textId="77777777" w:rsidTr="00F327AD">
        <w:tc>
          <w:tcPr>
            <w:tcW w:w="637" w:type="dxa"/>
            <w:tcBorders>
              <w:top w:val="single" w:sz="4" w:space="0" w:color="auto"/>
              <w:left w:val="single" w:sz="4" w:space="0" w:color="auto"/>
              <w:bottom w:val="single" w:sz="4" w:space="0" w:color="auto"/>
              <w:right w:val="single" w:sz="4" w:space="0" w:color="auto"/>
            </w:tcBorders>
            <w:hideMark/>
          </w:tcPr>
          <w:p w14:paraId="00DC2516"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1.</w:t>
            </w:r>
          </w:p>
        </w:tc>
        <w:tc>
          <w:tcPr>
            <w:tcW w:w="2433" w:type="dxa"/>
            <w:tcBorders>
              <w:top w:val="single" w:sz="4" w:space="0" w:color="auto"/>
              <w:left w:val="single" w:sz="4" w:space="0" w:color="auto"/>
              <w:bottom w:val="single" w:sz="4" w:space="0" w:color="auto"/>
              <w:right w:val="single" w:sz="4" w:space="0" w:color="auto"/>
            </w:tcBorders>
          </w:tcPr>
          <w:p w14:paraId="18876621"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1D65CF1E"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65C769AE"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2E2E2E1D"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3CABCDED"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r w:rsidR="00B85C11" w:rsidRPr="00B85C11" w14:paraId="61C6740E" w14:textId="77777777" w:rsidTr="00F327AD">
        <w:tc>
          <w:tcPr>
            <w:tcW w:w="637" w:type="dxa"/>
            <w:tcBorders>
              <w:top w:val="single" w:sz="4" w:space="0" w:color="auto"/>
              <w:left w:val="single" w:sz="4" w:space="0" w:color="auto"/>
              <w:bottom w:val="single" w:sz="4" w:space="0" w:color="auto"/>
              <w:right w:val="single" w:sz="4" w:space="0" w:color="auto"/>
            </w:tcBorders>
            <w:hideMark/>
          </w:tcPr>
          <w:p w14:paraId="13E4DCD9"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2.</w:t>
            </w:r>
          </w:p>
        </w:tc>
        <w:tc>
          <w:tcPr>
            <w:tcW w:w="2433" w:type="dxa"/>
            <w:tcBorders>
              <w:top w:val="single" w:sz="4" w:space="0" w:color="auto"/>
              <w:left w:val="single" w:sz="4" w:space="0" w:color="auto"/>
              <w:bottom w:val="single" w:sz="4" w:space="0" w:color="auto"/>
              <w:right w:val="single" w:sz="4" w:space="0" w:color="auto"/>
            </w:tcBorders>
          </w:tcPr>
          <w:p w14:paraId="4DF92DE6"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6B62ABD1"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436653E8"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47ADC32C"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70254B4B"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r w:rsidR="00B85C11" w:rsidRPr="00B85C11" w14:paraId="6BA548CF" w14:textId="77777777" w:rsidTr="00F327AD">
        <w:tc>
          <w:tcPr>
            <w:tcW w:w="637" w:type="dxa"/>
            <w:tcBorders>
              <w:top w:val="single" w:sz="4" w:space="0" w:color="auto"/>
              <w:left w:val="single" w:sz="4" w:space="0" w:color="auto"/>
              <w:bottom w:val="single" w:sz="4" w:space="0" w:color="auto"/>
              <w:right w:val="single" w:sz="4" w:space="0" w:color="auto"/>
            </w:tcBorders>
            <w:hideMark/>
          </w:tcPr>
          <w:p w14:paraId="155F2803"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3.</w:t>
            </w:r>
          </w:p>
        </w:tc>
        <w:tc>
          <w:tcPr>
            <w:tcW w:w="2433" w:type="dxa"/>
            <w:tcBorders>
              <w:top w:val="single" w:sz="4" w:space="0" w:color="auto"/>
              <w:left w:val="single" w:sz="4" w:space="0" w:color="auto"/>
              <w:bottom w:val="single" w:sz="4" w:space="0" w:color="auto"/>
              <w:right w:val="single" w:sz="4" w:space="0" w:color="auto"/>
            </w:tcBorders>
          </w:tcPr>
          <w:p w14:paraId="7E8EB648"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43F3D507"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7C404488"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48921130"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26AA3AFA"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r w:rsidR="00B85C11" w:rsidRPr="00B85C11" w14:paraId="2C000E99" w14:textId="77777777" w:rsidTr="00F327AD">
        <w:tc>
          <w:tcPr>
            <w:tcW w:w="637" w:type="dxa"/>
            <w:tcBorders>
              <w:top w:val="single" w:sz="4" w:space="0" w:color="auto"/>
              <w:left w:val="single" w:sz="4" w:space="0" w:color="auto"/>
              <w:bottom w:val="single" w:sz="4" w:space="0" w:color="auto"/>
              <w:right w:val="single" w:sz="4" w:space="0" w:color="auto"/>
            </w:tcBorders>
            <w:hideMark/>
          </w:tcPr>
          <w:p w14:paraId="3EE70BAF"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4.</w:t>
            </w:r>
          </w:p>
        </w:tc>
        <w:tc>
          <w:tcPr>
            <w:tcW w:w="2433" w:type="dxa"/>
            <w:tcBorders>
              <w:top w:val="single" w:sz="4" w:space="0" w:color="auto"/>
              <w:left w:val="single" w:sz="4" w:space="0" w:color="auto"/>
              <w:bottom w:val="single" w:sz="4" w:space="0" w:color="auto"/>
              <w:right w:val="single" w:sz="4" w:space="0" w:color="auto"/>
            </w:tcBorders>
          </w:tcPr>
          <w:p w14:paraId="40B8145D"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70F1FAD1"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0E300543"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63468D04"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249CBCB4"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r w:rsidR="00B85C11" w:rsidRPr="00B85C11" w14:paraId="66C46735" w14:textId="77777777" w:rsidTr="00F327AD">
        <w:tc>
          <w:tcPr>
            <w:tcW w:w="637" w:type="dxa"/>
            <w:tcBorders>
              <w:top w:val="single" w:sz="4" w:space="0" w:color="auto"/>
              <w:left w:val="single" w:sz="4" w:space="0" w:color="auto"/>
              <w:bottom w:val="single" w:sz="4" w:space="0" w:color="auto"/>
              <w:right w:val="single" w:sz="4" w:space="0" w:color="auto"/>
            </w:tcBorders>
            <w:hideMark/>
          </w:tcPr>
          <w:p w14:paraId="193CC8D2"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5.</w:t>
            </w:r>
          </w:p>
        </w:tc>
        <w:tc>
          <w:tcPr>
            <w:tcW w:w="2433" w:type="dxa"/>
            <w:tcBorders>
              <w:top w:val="single" w:sz="4" w:space="0" w:color="auto"/>
              <w:left w:val="single" w:sz="4" w:space="0" w:color="auto"/>
              <w:bottom w:val="single" w:sz="4" w:space="0" w:color="auto"/>
              <w:right w:val="single" w:sz="4" w:space="0" w:color="auto"/>
            </w:tcBorders>
          </w:tcPr>
          <w:p w14:paraId="4BF0CD78"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700762BC"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6663C6F2"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1CD42D79"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12E14297"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r w:rsidR="00B85C11" w:rsidRPr="00B85C11" w14:paraId="7C0B17D8" w14:textId="77777777" w:rsidTr="00F327AD">
        <w:tc>
          <w:tcPr>
            <w:tcW w:w="637" w:type="dxa"/>
            <w:tcBorders>
              <w:top w:val="single" w:sz="4" w:space="0" w:color="auto"/>
              <w:left w:val="single" w:sz="4" w:space="0" w:color="auto"/>
              <w:bottom w:val="single" w:sz="4" w:space="0" w:color="auto"/>
              <w:right w:val="single" w:sz="4" w:space="0" w:color="auto"/>
            </w:tcBorders>
            <w:hideMark/>
          </w:tcPr>
          <w:p w14:paraId="17B8399E"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6.</w:t>
            </w:r>
          </w:p>
        </w:tc>
        <w:tc>
          <w:tcPr>
            <w:tcW w:w="2433" w:type="dxa"/>
            <w:tcBorders>
              <w:top w:val="single" w:sz="4" w:space="0" w:color="auto"/>
              <w:left w:val="single" w:sz="4" w:space="0" w:color="auto"/>
              <w:bottom w:val="single" w:sz="4" w:space="0" w:color="auto"/>
              <w:right w:val="single" w:sz="4" w:space="0" w:color="auto"/>
            </w:tcBorders>
          </w:tcPr>
          <w:p w14:paraId="11872251"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083C2E95"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07D3C39A"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6203AAA2"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41B5F1D4"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r w:rsidR="00B85C11" w:rsidRPr="00B85C11" w14:paraId="6DCF4E1A" w14:textId="77777777" w:rsidTr="00F327AD">
        <w:tc>
          <w:tcPr>
            <w:tcW w:w="637" w:type="dxa"/>
            <w:tcBorders>
              <w:top w:val="single" w:sz="4" w:space="0" w:color="auto"/>
              <w:left w:val="single" w:sz="4" w:space="0" w:color="auto"/>
              <w:bottom w:val="single" w:sz="4" w:space="0" w:color="auto"/>
              <w:right w:val="single" w:sz="4" w:space="0" w:color="auto"/>
            </w:tcBorders>
            <w:hideMark/>
          </w:tcPr>
          <w:p w14:paraId="509EC4C2"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7.</w:t>
            </w:r>
          </w:p>
        </w:tc>
        <w:tc>
          <w:tcPr>
            <w:tcW w:w="2433" w:type="dxa"/>
            <w:tcBorders>
              <w:top w:val="single" w:sz="4" w:space="0" w:color="auto"/>
              <w:left w:val="single" w:sz="4" w:space="0" w:color="auto"/>
              <w:bottom w:val="single" w:sz="4" w:space="0" w:color="auto"/>
              <w:right w:val="single" w:sz="4" w:space="0" w:color="auto"/>
            </w:tcBorders>
          </w:tcPr>
          <w:p w14:paraId="75EF3A17"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7594689B"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597E0402"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526CAAC0"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2DDF626A"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r w:rsidR="00B85C11" w:rsidRPr="00B85C11" w14:paraId="045B6C3F" w14:textId="77777777" w:rsidTr="00F327AD">
        <w:tc>
          <w:tcPr>
            <w:tcW w:w="637" w:type="dxa"/>
            <w:tcBorders>
              <w:top w:val="single" w:sz="4" w:space="0" w:color="auto"/>
              <w:left w:val="single" w:sz="4" w:space="0" w:color="auto"/>
              <w:bottom w:val="single" w:sz="4" w:space="0" w:color="auto"/>
              <w:right w:val="single" w:sz="4" w:space="0" w:color="auto"/>
            </w:tcBorders>
            <w:hideMark/>
          </w:tcPr>
          <w:p w14:paraId="44F4343B"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8.</w:t>
            </w:r>
          </w:p>
        </w:tc>
        <w:tc>
          <w:tcPr>
            <w:tcW w:w="2433" w:type="dxa"/>
            <w:tcBorders>
              <w:top w:val="single" w:sz="4" w:space="0" w:color="auto"/>
              <w:left w:val="single" w:sz="4" w:space="0" w:color="auto"/>
              <w:bottom w:val="single" w:sz="4" w:space="0" w:color="auto"/>
              <w:right w:val="single" w:sz="4" w:space="0" w:color="auto"/>
            </w:tcBorders>
          </w:tcPr>
          <w:p w14:paraId="67848DC7"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633FFD08"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28DB11C5"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774581B0"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408D35F2"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r w:rsidR="00B85C11" w:rsidRPr="00B85C11" w14:paraId="7837D822" w14:textId="77777777" w:rsidTr="00F327AD">
        <w:tc>
          <w:tcPr>
            <w:tcW w:w="637" w:type="dxa"/>
            <w:tcBorders>
              <w:top w:val="single" w:sz="4" w:space="0" w:color="auto"/>
              <w:left w:val="single" w:sz="4" w:space="0" w:color="auto"/>
              <w:bottom w:val="single" w:sz="4" w:space="0" w:color="auto"/>
              <w:right w:val="single" w:sz="4" w:space="0" w:color="auto"/>
            </w:tcBorders>
            <w:hideMark/>
          </w:tcPr>
          <w:p w14:paraId="42544C82"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9.</w:t>
            </w:r>
          </w:p>
        </w:tc>
        <w:tc>
          <w:tcPr>
            <w:tcW w:w="2433" w:type="dxa"/>
            <w:tcBorders>
              <w:top w:val="single" w:sz="4" w:space="0" w:color="auto"/>
              <w:left w:val="single" w:sz="4" w:space="0" w:color="auto"/>
              <w:bottom w:val="single" w:sz="4" w:space="0" w:color="auto"/>
              <w:right w:val="single" w:sz="4" w:space="0" w:color="auto"/>
            </w:tcBorders>
          </w:tcPr>
          <w:p w14:paraId="3707E3BB"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44B841DE"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6BC3BFAE"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4F9D74D7"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6698350B"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r w:rsidR="00B85C11" w:rsidRPr="00B85C11" w14:paraId="14765F08" w14:textId="77777777" w:rsidTr="00F327AD">
        <w:tc>
          <w:tcPr>
            <w:tcW w:w="637" w:type="dxa"/>
            <w:tcBorders>
              <w:top w:val="single" w:sz="4" w:space="0" w:color="auto"/>
              <w:left w:val="single" w:sz="4" w:space="0" w:color="auto"/>
              <w:bottom w:val="nil"/>
              <w:right w:val="single" w:sz="4" w:space="0" w:color="auto"/>
            </w:tcBorders>
            <w:hideMark/>
          </w:tcPr>
          <w:p w14:paraId="116B9B32"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10.</w:t>
            </w:r>
          </w:p>
        </w:tc>
        <w:tc>
          <w:tcPr>
            <w:tcW w:w="2433" w:type="dxa"/>
            <w:tcBorders>
              <w:top w:val="single" w:sz="4" w:space="0" w:color="auto"/>
              <w:left w:val="single" w:sz="4" w:space="0" w:color="auto"/>
              <w:bottom w:val="nil"/>
              <w:right w:val="single" w:sz="4" w:space="0" w:color="auto"/>
            </w:tcBorders>
          </w:tcPr>
          <w:p w14:paraId="682D96F7"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nil"/>
              <w:right w:val="single" w:sz="4" w:space="0" w:color="auto"/>
            </w:tcBorders>
          </w:tcPr>
          <w:p w14:paraId="38057EB6"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nil"/>
              <w:right w:val="single" w:sz="4" w:space="0" w:color="auto"/>
            </w:tcBorders>
          </w:tcPr>
          <w:p w14:paraId="45DAE50F"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79923B39"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79F7048C"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r w:rsidR="00B85C11" w:rsidRPr="00B85C11" w14:paraId="5E8CB1FF" w14:textId="77777777" w:rsidTr="00F327AD">
        <w:trPr>
          <w:cantSplit/>
          <w:trHeight w:val="599"/>
        </w:trPr>
        <w:tc>
          <w:tcPr>
            <w:tcW w:w="6140" w:type="dxa"/>
            <w:gridSpan w:val="4"/>
            <w:tcBorders>
              <w:top w:val="single" w:sz="4" w:space="0" w:color="auto"/>
              <w:left w:val="single" w:sz="4" w:space="0" w:color="auto"/>
              <w:bottom w:val="single" w:sz="4" w:space="0" w:color="auto"/>
              <w:right w:val="single" w:sz="4" w:space="0" w:color="auto"/>
            </w:tcBorders>
            <w:hideMark/>
          </w:tcPr>
          <w:p w14:paraId="1C28663D" w14:textId="77777777" w:rsidR="00B85C11" w:rsidRPr="00B85C11" w:rsidRDefault="00B85C11" w:rsidP="00B85C11">
            <w:pPr>
              <w:spacing w:after="0" w:line="360" w:lineRule="auto"/>
              <w:jc w:val="right"/>
              <w:rPr>
                <w:rFonts w:ascii="Times New Roman" w:eastAsia="Times New Roman" w:hAnsi="Times New Roman" w:cs="Times New Roman"/>
                <w:b/>
                <w:sz w:val="24"/>
                <w:szCs w:val="20"/>
              </w:rPr>
            </w:pPr>
            <w:r w:rsidRPr="00B85C11">
              <w:rPr>
                <w:rFonts w:ascii="Times New Roman" w:eastAsia="Times New Roman" w:hAnsi="Times New Roman" w:cs="Times New Roman"/>
                <w:b/>
                <w:sz w:val="24"/>
                <w:szCs w:val="20"/>
              </w:rPr>
              <w:t>Razem:</w:t>
            </w:r>
          </w:p>
        </w:tc>
        <w:tc>
          <w:tcPr>
            <w:tcW w:w="1535" w:type="dxa"/>
            <w:tcBorders>
              <w:top w:val="single" w:sz="4" w:space="0" w:color="auto"/>
              <w:left w:val="single" w:sz="4" w:space="0" w:color="auto"/>
              <w:bottom w:val="single" w:sz="4" w:space="0" w:color="auto"/>
              <w:right w:val="single" w:sz="4" w:space="0" w:color="auto"/>
            </w:tcBorders>
          </w:tcPr>
          <w:p w14:paraId="54E6EBB4"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39ED4569"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bl>
    <w:p w14:paraId="56957035" w14:textId="77777777" w:rsidR="00B85C11" w:rsidRPr="00B85C11" w:rsidRDefault="00B85C11" w:rsidP="00B85C11">
      <w:pPr>
        <w:spacing w:after="0" w:line="360" w:lineRule="auto"/>
        <w:jc w:val="both"/>
        <w:rPr>
          <w:rFonts w:ascii="Times New Roman" w:eastAsia="Times New Roman" w:hAnsi="Times New Roman" w:cs="Times New Roman"/>
          <w:sz w:val="24"/>
          <w:szCs w:val="20"/>
          <w:lang w:eastAsia="pl-PL"/>
        </w:rPr>
      </w:pPr>
    </w:p>
    <w:p w14:paraId="3DFE82A9" w14:textId="77777777" w:rsidR="00B85C11" w:rsidRPr="00B85C11" w:rsidRDefault="00B85C11" w:rsidP="00B85C11">
      <w:pPr>
        <w:spacing w:after="0" w:line="240" w:lineRule="auto"/>
        <w:rPr>
          <w:rFonts w:ascii="Times New Roman" w:eastAsia="Times New Roman" w:hAnsi="Times New Roman" w:cs="Times New Roman"/>
          <w:b/>
          <w:sz w:val="24"/>
          <w:szCs w:val="20"/>
          <w:lang w:eastAsia="pl-PL"/>
        </w:rPr>
      </w:pPr>
      <w:r w:rsidRPr="00B85C11">
        <w:rPr>
          <w:rFonts w:ascii="Times New Roman" w:eastAsia="Times New Roman" w:hAnsi="Times New Roman" w:cs="Times New Roman"/>
          <w:sz w:val="20"/>
          <w:szCs w:val="20"/>
          <w:lang w:eastAsia="pl-PL"/>
        </w:rPr>
        <w:t>*niepotrzebne skreślić</w:t>
      </w:r>
    </w:p>
    <w:p w14:paraId="67E76C54" w14:textId="77777777" w:rsidR="00B85C11" w:rsidRPr="00B85C11" w:rsidRDefault="00B85C11" w:rsidP="00B85C11">
      <w:pPr>
        <w:spacing w:after="0" w:line="240" w:lineRule="auto"/>
        <w:rPr>
          <w:rFonts w:ascii="Times New Roman" w:eastAsia="Times New Roman" w:hAnsi="Times New Roman" w:cs="Times New Roman"/>
          <w:b/>
          <w:sz w:val="24"/>
          <w:szCs w:val="20"/>
          <w:lang w:eastAsia="pl-PL"/>
        </w:rPr>
      </w:pPr>
    </w:p>
    <w:p w14:paraId="3433B1AD" w14:textId="77777777" w:rsidR="00B85C11" w:rsidRPr="00B85C11" w:rsidRDefault="00B85C11" w:rsidP="00B85C11">
      <w:pPr>
        <w:spacing w:after="0" w:line="240" w:lineRule="auto"/>
        <w:jc w:val="center"/>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 xml:space="preserve">                                                                                          ....................................................</w:t>
      </w:r>
    </w:p>
    <w:p w14:paraId="3E34078C" w14:textId="00F0F7A5" w:rsidR="00B85C11" w:rsidRPr="00B85C11" w:rsidRDefault="002973D4" w:rsidP="00B85C11">
      <w:pPr>
        <w:spacing w:after="0" w:line="24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                                                                                                                  </w:t>
      </w:r>
      <w:r w:rsidR="00B85C11" w:rsidRPr="00B85C11">
        <w:rPr>
          <w:rFonts w:ascii="Times New Roman" w:eastAsia="Times New Roman" w:hAnsi="Times New Roman" w:cs="Times New Roman"/>
          <w:sz w:val="18"/>
          <w:szCs w:val="18"/>
          <w:lang w:eastAsia="pl-PL"/>
        </w:rPr>
        <w:t>/data, pieczątka i czytelny podpis wnioskodawcy/</w:t>
      </w:r>
    </w:p>
    <w:p w14:paraId="6D126D8F" w14:textId="77777777" w:rsidR="00B85C11" w:rsidRPr="00B85C11" w:rsidRDefault="00B85C11" w:rsidP="00B85C11">
      <w:pPr>
        <w:spacing w:after="200" w:line="276" w:lineRule="auto"/>
        <w:rPr>
          <w:rFonts w:ascii="Times New Roman" w:eastAsia="Times New Roman" w:hAnsi="Times New Roman" w:cs="Times New Roman"/>
          <w:b/>
          <w:sz w:val="20"/>
          <w:szCs w:val="20"/>
          <w:lang w:eastAsia="pl-PL"/>
        </w:rPr>
      </w:pPr>
    </w:p>
    <w:p w14:paraId="7701EFC5"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20585D44" w14:textId="77777777" w:rsidR="00B85C11" w:rsidRPr="00B85C11" w:rsidRDefault="00B85C11" w:rsidP="00B85C11">
      <w:pPr>
        <w:keepNext/>
        <w:spacing w:after="0" w:line="240" w:lineRule="auto"/>
        <w:outlineLvl w:val="0"/>
        <w:rPr>
          <w:rFonts w:ascii="Times New Roman" w:eastAsia="Times New Roman" w:hAnsi="Times New Roman" w:cs="Times New Roman"/>
          <w:sz w:val="20"/>
          <w:szCs w:val="20"/>
          <w:lang w:eastAsia="pl-PL"/>
        </w:rPr>
      </w:pPr>
    </w:p>
    <w:p w14:paraId="78FEC78D"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2A63F418" w14:textId="77777777" w:rsidR="00B67D45" w:rsidRDefault="00B67D45"/>
    <w:sectPr w:rsidR="00B67D45" w:rsidSect="002973D4">
      <w:pgSz w:w="11906" w:h="16838"/>
      <w:pgMar w:top="1021"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85514" w14:textId="77777777" w:rsidR="00F332F4" w:rsidRDefault="00F332F4" w:rsidP="00F332F4">
      <w:pPr>
        <w:spacing w:after="0" w:line="240" w:lineRule="auto"/>
      </w:pPr>
      <w:r>
        <w:separator/>
      </w:r>
    </w:p>
  </w:endnote>
  <w:endnote w:type="continuationSeparator" w:id="0">
    <w:p w14:paraId="7EBFAAF9" w14:textId="77777777" w:rsidR="00F332F4" w:rsidRDefault="00F332F4" w:rsidP="00F33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4F0CF" w14:textId="77777777" w:rsidR="00F332F4" w:rsidRDefault="00F332F4" w:rsidP="00F332F4">
      <w:pPr>
        <w:spacing w:after="0" w:line="240" w:lineRule="auto"/>
      </w:pPr>
      <w:r>
        <w:separator/>
      </w:r>
    </w:p>
  </w:footnote>
  <w:footnote w:type="continuationSeparator" w:id="0">
    <w:p w14:paraId="09C6489C" w14:textId="77777777" w:rsidR="00F332F4" w:rsidRDefault="00F332F4" w:rsidP="00F332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345CA"/>
    <w:multiLevelType w:val="hybridMultilevel"/>
    <w:tmpl w:val="FDA66F26"/>
    <w:lvl w:ilvl="0" w:tplc="E5D4801A">
      <w:start w:val="9"/>
      <w:numFmt w:val="decimal"/>
      <w:lvlText w:val="%1."/>
      <w:lvlJc w:val="left"/>
      <w:pPr>
        <w:ind w:left="360" w:hanging="360"/>
      </w:pPr>
      <w:rPr>
        <w:rFonts w:ascii="Times New Roman" w:hAnsi="Times New Roman" w:cs="Times New Roman" w:hint="default"/>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30974897"/>
    <w:multiLevelType w:val="singleLevel"/>
    <w:tmpl w:val="F7147216"/>
    <w:lvl w:ilvl="0">
      <w:numFmt w:val="bullet"/>
      <w:lvlText w:val="-"/>
      <w:lvlJc w:val="left"/>
      <w:pPr>
        <w:tabs>
          <w:tab w:val="num" w:pos="360"/>
        </w:tabs>
        <w:ind w:left="360" w:hanging="360"/>
      </w:pPr>
    </w:lvl>
  </w:abstractNum>
  <w:abstractNum w:abstractNumId="2" w15:restartNumberingAfterBreak="0">
    <w:nsid w:val="42E22880"/>
    <w:multiLevelType w:val="hybridMultilevel"/>
    <w:tmpl w:val="07F22F4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6F560B03"/>
    <w:multiLevelType w:val="singleLevel"/>
    <w:tmpl w:val="0415000F"/>
    <w:lvl w:ilvl="0">
      <w:start w:val="1"/>
      <w:numFmt w:val="decimal"/>
      <w:lvlText w:val="%1."/>
      <w:lvlJc w:val="left"/>
      <w:pPr>
        <w:tabs>
          <w:tab w:val="num" w:pos="360"/>
        </w:tabs>
        <w:ind w:left="360" w:hanging="360"/>
      </w:pPr>
    </w:lvl>
  </w:abstractNum>
  <w:abstractNum w:abstractNumId="4" w15:restartNumberingAfterBreak="0">
    <w:nsid w:val="7A987AB3"/>
    <w:multiLevelType w:val="hybridMultilevel"/>
    <w:tmpl w:val="011033D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939830878">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19905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8449641">
    <w:abstractNumId w:val="3"/>
    <w:lvlOverride w:ilvl="0">
      <w:startOverride w:val="1"/>
    </w:lvlOverride>
  </w:num>
  <w:num w:numId="4" w16cid:durableId="15037402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6821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CE5"/>
    <w:rsid w:val="002973D4"/>
    <w:rsid w:val="0063071B"/>
    <w:rsid w:val="007F6C4E"/>
    <w:rsid w:val="00977CE5"/>
    <w:rsid w:val="00B67D45"/>
    <w:rsid w:val="00B85C11"/>
    <w:rsid w:val="00F332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7CD59"/>
  <w15:chartTrackingRefBased/>
  <w15:docId w15:val="{F9878EAE-B320-4B1D-BB7B-0FE3BE26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F332F4"/>
    <w:rPr>
      <w:color w:val="0000FF"/>
      <w:u w:val="single"/>
    </w:rPr>
  </w:style>
  <w:style w:type="paragraph" w:styleId="Nagwek">
    <w:name w:val="header"/>
    <w:basedOn w:val="Normalny"/>
    <w:link w:val="NagwekZnak"/>
    <w:uiPriority w:val="99"/>
    <w:unhideWhenUsed/>
    <w:rsid w:val="00F332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32F4"/>
  </w:style>
  <w:style w:type="paragraph" w:styleId="Stopka">
    <w:name w:val="footer"/>
    <w:basedOn w:val="Normalny"/>
    <w:link w:val="StopkaZnak"/>
    <w:uiPriority w:val="99"/>
    <w:unhideWhenUsed/>
    <w:rsid w:val="00F332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3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47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hyperlink" Target="https://elk.praca.gov.pl/urzad/ochrona-danych-osobowych" TargetMode="External"/><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12</Pages>
  <Words>1837</Words>
  <Characters>11023</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Grabowski</dc:creator>
  <cp:keywords/>
  <dc:description/>
  <cp:lastModifiedBy>Andrzej Grabowski</cp:lastModifiedBy>
  <cp:revision>3</cp:revision>
  <dcterms:created xsi:type="dcterms:W3CDTF">2022-08-16T07:34:00Z</dcterms:created>
  <dcterms:modified xsi:type="dcterms:W3CDTF">2023-02-09T12:13:00Z</dcterms:modified>
</cp:coreProperties>
</file>