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70FA3" w14:textId="687C838E" w:rsidR="00D44C38" w:rsidRPr="007771A0" w:rsidRDefault="00D44C38" w:rsidP="00D44C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71A0">
        <w:rPr>
          <w:rFonts w:ascii="Times New Roman" w:hAnsi="Times New Roman" w:cs="Times New Roman"/>
          <w:b/>
          <w:bCs/>
          <w:sz w:val="24"/>
          <w:szCs w:val="24"/>
        </w:rPr>
        <w:t>Priorytet 2</w:t>
      </w:r>
    </w:p>
    <w:p w14:paraId="0276BD7A" w14:textId="204FA985" w:rsidR="00D44C38" w:rsidRPr="007771A0" w:rsidRDefault="00D44C38" w:rsidP="007771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1A0">
        <w:rPr>
          <w:rFonts w:ascii="Times New Roman" w:hAnsi="Times New Roman" w:cs="Times New Roman"/>
          <w:b/>
          <w:bCs/>
          <w:sz w:val="24"/>
          <w:szCs w:val="24"/>
        </w:rPr>
        <w:t xml:space="preserve">tj.  wsparcie kształcenia ustawicznego pracowników służb medycznych, pracowników służb socjalnych, psychologów, terapeutów, pracowników domów pomocy społecznej, zakładów opiekuńczo-leczniczych, prywatnych domów opieki oraz innych placówek dla seniorów/osób chorych/niepełnosprawnych, które bezpośrednio pracują z osobami chorymi na COVID-19 lub osobami z grupy ryzyka ciężkiego przebiegu tej choroby </w:t>
      </w:r>
    </w:p>
    <w:p w14:paraId="32F6A33D" w14:textId="77777777" w:rsidR="007771A0" w:rsidRDefault="007771A0" w:rsidP="007771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9702D" w14:textId="572EA181" w:rsidR="00D44C38" w:rsidRPr="007771A0" w:rsidRDefault="00D44C38" w:rsidP="007771A0">
      <w:pPr>
        <w:jc w:val="both"/>
        <w:rPr>
          <w:rFonts w:ascii="Times New Roman" w:hAnsi="Times New Roman" w:cs="Times New Roman"/>
          <w:sz w:val="24"/>
          <w:szCs w:val="24"/>
        </w:rPr>
      </w:pPr>
      <w:r w:rsidRPr="00B70F9B">
        <w:rPr>
          <w:rFonts w:ascii="Times New Roman" w:hAnsi="Times New Roman" w:cs="Times New Roman"/>
          <w:sz w:val="24"/>
          <w:szCs w:val="24"/>
          <w:u w:val="single"/>
        </w:rPr>
        <w:t>Środki KFS w ramach niniejszego priorytetu są przeznaczone na wsparcie kształcenia</w:t>
      </w:r>
      <w:r w:rsidRPr="007771A0">
        <w:rPr>
          <w:rFonts w:ascii="Times New Roman" w:hAnsi="Times New Roman" w:cs="Times New Roman"/>
          <w:sz w:val="24"/>
          <w:szCs w:val="24"/>
        </w:rPr>
        <w:t xml:space="preserve"> </w:t>
      </w:r>
      <w:r w:rsidRPr="00B70F9B">
        <w:rPr>
          <w:rFonts w:ascii="Times New Roman" w:hAnsi="Times New Roman" w:cs="Times New Roman"/>
          <w:sz w:val="24"/>
          <w:szCs w:val="24"/>
          <w:u w:val="single"/>
        </w:rPr>
        <w:t>osób pracujących z chorymi na COVID-19 lub osobami należącymi do grup ryzyka ciężkiego przebiegu COVID takich jak osoby przewlekle chore, w podeszłym wieku, bezdomne itp.</w:t>
      </w:r>
      <w:r w:rsidRPr="007771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95C9F" w14:textId="5873FB38" w:rsidR="00AA5F5F" w:rsidRPr="007771A0" w:rsidRDefault="00D44C38" w:rsidP="007771A0">
      <w:pPr>
        <w:jc w:val="both"/>
        <w:rPr>
          <w:rFonts w:ascii="Times New Roman" w:hAnsi="Times New Roman" w:cs="Times New Roman"/>
          <w:sz w:val="24"/>
          <w:szCs w:val="24"/>
        </w:rPr>
      </w:pPr>
      <w:r w:rsidRPr="00B70F9B">
        <w:rPr>
          <w:rFonts w:ascii="Times New Roman" w:hAnsi="Times New Roman" w:cs="Times New Roman"/>
          <w:b/>
          <w:bCs/>
          <w:sz w:val="24"/>
          <w:szCs w:val="24"/>
        </w:rPr>
        <w:t>Warunkiem skorzystania z dostępnych środków jest oświadczenie pracodawcy o konieczności odbycia wnioskowanego szkolenia lub nabycia określonych umiejętności</w:t>
      </w:r>
      <w:r w:rsidRPr="007771A0">
        <w:rPr>
          <w:rFonts w:ascii="Times New Roman" w:hAnsi="Times New Roman" w:cs="Times New Roman"/>
          <w:sz w:val="24"/>
          <w:szCs w:val="24"/>
        </w:rPr>
        <w:t xml:space="preserve">. Proszę pamiętać, że w tym przypadku do szkoleń zaliczyć można również szkolenia typu radzenia sobie ze stresem, praca z trudnym pacjentem </w:t>
      </w:r>
      <w:proofErr w:type="spellStart"/>
      <w:r w:rsidRPr="007771A0">
        <w:rPr>
          <w:rFonts w:ascii="Times New Roman" w:hAnsi="Times New Roman" w:cs="Times New Roman"/>
          <w:sz w:val="24"/>
          <w:szCs w:val="24"/>
        </w:rPr>
        <w:t>itp</w:t>
      </w:r>
      <w:proofErr w:type="spellEnd"/>
    </w:p>
    <w:sectPr w:rsidR="00AA5F5F" w:rsidRPr="0077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4"/>
    <w:rsid w:val="0066565A"/>
    <w:rsid w:val="007771A0"/>
    <w:rsid w:val="00AA5F5F"/>
    <w:rsid w:val="00B21334"/>
    <w:rsid w:val="00B70F9B"/>
    <w:rsid w:val="00D4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396B"/>
  <w15:chartTrackingRefBased/>
  <w15:docId w15:val="{C5B9252F-DBDC-4A79-8732-4179C72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5</cp:revision>
  <dcterms:created xsi:type="dcterms:W3CDTF">2021-01-12T12:55:00Z</dcterms:created>
  <dcterms:modified xsi:type="dcterms:W3CDTF">2021-02-01T07:57:00Z</dcterms:modified>
</cp:coreProperties>
</file>